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spacing w:val="0"/>
          <w:w w:val="100"/>
          <w:sz w:val="44"/>
          <w:szCs w:val="44"/>
          <w:lang w:val="en-US" w:eastAsia="zh-CN"/>
        </w:rPr>
      </w:pPr>
      <w:r>
        <w:rPr>
          <w:rFonts w:hint="eastAsia" w:ascii="宋体" w:hAnsi="宋体" w:eastAsia="方正小标宋简体" w:cs="方正小标宋简体"/>
          <w:spacing w:val="0"/>
          <w:w w:val="100"/>
          <w:sz w:val="44"/>
          <w:szCs w:val="44"/>
          <w:lang w:val="en-US" w:eastAsia="zh-CN"/>
        </w:rPr>
        <w:t>中共杉阳镇阿海寨村总支部委员会</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spacing w:val="0"/>
          <w:w w:val="100"/>
          <w:sz w:val="44"/>
          <w:szCs w:val="44"/>
          <w:lang w:val="en-US" w:eastAsia="zh-CN"/>
        </w:rPr>
        <w:t>关于巡察整改进展情况的通报</w:t>
      </w:r>
    </w:p>
    <w:p>
      <w:pPr>
        <w:keepNext w:val="0"/>
        <w:keepLines w:val="0"/>
        <w:pageBreakBefore w:val="0"/>
        <w:kinsoku/>
        <w:wordWrap/>
        <w:overflowPunct/>
        <w:topLinePunct w:val="0"/>
        <w:autoSpaceDE/>
        <w:autoSpaceDN/>
        <w:bidi w:val="0"/>
        <w:spacing w:line="588" w:lineRule="exact"/>
        <w:textAlignment w:val="auto"/>
        <w:rPr>
          <w:rFonts w:hint="eastAsia" w:ascii="宋体" w:hAnsi="宋体"/>
          <w:color w:val="000000"/>
          <w:highlight w:val="none"/>
        </w:rPr>
      </w:pP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宋体" w:hAnsi="宋体" w:eastAsia="方正仿宋简体" w:cs="方正仿宋简体"/>
          <w:color w:val="000000"/>
          <w:sz w:val="32"/>
          <w:szCs w:val="32"/>
          <w:highlight w:val="none"/>
          <w:lang w:eastAsia="zh-CN"/>
        </w:rPr>
      </w:pPr>
      <w:r>
        <w:rPr>
          <w:rFonts w:hint="eastAsia" w:ascii="宋体" w:hAnsi="宋体" w:eastAsia="方正仿宋简体" w:cs="方正仿宋简体"/>
          <w:color w:val="000000"/>
          <w:sz w:val="32"/>
          <w:szCs w:val="32"/>
          <w:highlight w:val="none"/>
          <w:u w:val="none"/>
        </w:rPr>
        <w:t>根据县委统一部署，</w:t>
      </w:r>
      <w:r>
        <w:rPr>
          <w:rFonts w:ascii="宋体" w:hAnsi="宋体" w:eastAsia="方正仿宋简体" w:cs="方正仿宋简体"/>
          <w:color w:val="000000"/>
          <w:sz w:val="32"/>
          <w:szCs w:val="32"/>
          <w:highlight w:val="none"/>
          <w:u w:val="none"/>
        </w:rPr>
        <w:t>2024</w:t>
      </w:r>
      <w:r>
        <w:rPr>
          <w:rFonts w:hint="eastAsia" w:ascii="宋体" w:hAnsi="宋体" w:eastAsia="方正仿宋简体" w:cs="方正仿宋简体"/>
          <w:color w:val="000000"/>
          <w:sz w:val="32"/>
          <w:szCs w:val="32"/>
          <w:highlight w:val="none"/>
          <w:u w:val="none"/>
        </w:rPr>
        <w:t>年</w:t>
      </w:r>
      <w:r>
        <w:rPr>
          <w:rFonts w:ascii="宋体" w:hAnsi="宋体" w:eastAsia="方正仿宋简体" w:cs="方正仿宋简体"/>
          <w:color w:val="000000"/>
          <w:sz w:val="32"/>
          <w:szCs w:val="32"/>
          <w:highlight w:val="none"/>
          <w:u w:val="none"/>
        </w:rPr>
        <w:t>7</w:t>
      </w:r>
      <w:r>
        <w:rPr>
          <w:rFonts w:hint="eastAsia" w:ascii="宋体" w:hAnsi="宋体" w:eastAsia="方正仿宋简体" w:cs="方正仿宋简体"/>
          <w:color w:val="000000"/>
          <w:sz w:val="32"/>
          <w:szCs w:val="32"/>
          <w:highlight w:val="none"/>
          <w:u w:val="none"/>
        </w:rPr>
        <w:t>月</w:t>
      </w:r>
      <w:r>
        <w:rPr>
          <w:rFonts w:ascii="宋体" w:hAnsi="宋体" w:eastAsia="方正仿宋简体" w:cs="方正仿宋简体"/>
          <w:color w:val="000000"/>
          <w:sz w:val="32"/>
          <w:szCs w:val="32"/>
          <w:highlight w:val="none"/>
          <w:u w:val="none"/>
        </w:rPr>
        <w:t>22</w:t>
      </w:r>
      <w:r>
        <w:rPr>
          <w:rFonts w:hint="eastAsia" w:ascii="宋体" w:hAnsi="宋体" w:eastAsia="方正仿宋简体" w:cs="方正仿宋简体"/>
          <w:color w:val="000000"/>
          <w:sz w:val="32"/>
          <w:szCs w:val="32"/>
          <w:highlight w:val="none"/>
          <w:u w:val="none"/>
        </w:rPr>
        <w:t>日至</w:t>
      </w:r>
      <w:r>
        <w:rPr>
          <w:rFonts w:ascii="宋体" w:hAnsi="宋体" w:eastAsia="方正仿宋简体" w:cs="方正仿宋简体"/>
          <w:color w:val="000000"/>
          <w:sz w:val="32"/>
          <w:szCs w:val="32"/>
          <w:highlight w:val="none"/>
          <w:u w:val="none"/>
        </w:rPr>
        <w:t>9</w:t>
      </w:r>
      <w:r>
        <w:rPr>
          <w:rFonts w:hint="eastAsia" w:ascii="宋体" w:hAnsi="宋体" w:eastAsia="方正仿宋简体" w:cs="方正仿宋简体"/>
          <w:color w:val="000000"/>
          <w:sz w:val="32"/>
          <w:szCs w:val="32"/>
          <w:highlight w:val="none"/>
          <w:u w:val="none"/>
        </w:rPr>
        <w:t>月</w:t>
      </w:r>
      <w:r>
        <w:rPr>
          <w:rFonts w:ascii="宋体" w:hAnsi="宋体" w:eastAsia="方正仿宋简体" w:cs="方正仿宋简体"/>
          <w:color w:val="000000"/>
          <w:sz w:val="32"/>
          <w:szCs w:val="32"/>
          <w:highlight w:val="none"/>
          <w:u w:val="none"/>
        </w:rPr>
        <w:t>22</w:t>
      </w:r>
      <w:r>
        <w:rPr>
          <w:rFonts w:hint="eastAsia" w:ascii="宋体" w:hAnsi="宋体" w:eastAsia="方正仿宋简体" w:cs="方正仿宋简体"/>
          <w:color w:val="000000"/>
          <w:sz w:val="32"/>
          <w:szCs w:val="32"/>
          <w:highlight w:val="none"/>
          <w:u w:val="none"/>
        </w:rPr>
        <w:t>日</w:t>
      </w:r>
      <w:r>
        <w:rPr>
          <w:rFonts w:hint="eastAsia" w:ascii="宋体" w:hAnsi="宋体" w:eastAsia="方正仿宋简体"/>
          <w:color w:val="000000"/>
          <w:sz w:val="32"/>
          <w:szCs w:val="32"/>
          <w:highlight w:val="none"/>
        </w:rPr>
        <w:t>，</w:t>
      </w:r>
      <w:r>
        <w:rPr>
          <w:rFonts w:hint="eastAsia" w:ascii="宋体" w:hAnsi="宋体" w:eastAsia="方正仿宋简体" w:cs="方正仿宋简体"/>
          <w:color w:val="000000"/>
          <w:sz w:val="32"/>
          <w:szCs w:val="32"/>
          <w:highlight w:val="none"/>
          <w:u w:val="none"/>
        </w:rPr>
        <w:t>十三届县委第十轮巡察</w:t>
      </w:r>
      <w:r>
        <w:rPr>
          <w:rFonts w:hint="eastAsia" w:ascii="宋体" w:hAnsi="宋体" w:eastAsia="方正仿宋简体" w:cs="方正仿宋简体"/>
          <w:color w:val="000000"/>
          <w:sz w:val="32"/>
          <w:szCs w:val="32"/>
          <w:highlight w:val="none"/>
          <w:u w:val="none"/>
          <w:lang w:eastAsia="zh-CN"/>
        </w:rPr>
        <w:t>第一巡察组</w:t>
      </w:r>
      <w:r>
        <w:rPr>
          <w:rFonts w:hint="eastAsia" w:ascii="宋体" w:hAnsi="宋体" w:eastAsia="方正仿宋简体" w:cs="方正仿宋简体"/>
          <w:color w:val="000000"/>
          <w:sz w:val="32"/>
          <w:szCs w:val="32"/>
          <w:highlight w:val="none"/>
          <w:u w:val="none"/>
        </w:rPr>
        <w:t>对</w:t>
      </w:r>
      <w:r>
        <w:rPr>
          <w:rFonts w:hint="eastAsia" w:ascii="宋体" w:hAnsi="宋体" w:eastAsia="方正仿宋简体" w:cs="方正仿宋简体"/>
          <w:color w:val="000000"/>
          <w:sz w:val="32"/>
          <w:szCs w:val="32"/>
          <w:highlight w:val="none"/>
          <w:u w:val="none"/>
          <w:lang w:eastAsia="zh-CN"/>
        </w:rPr>
        <w:t>阿海寨村</w:t>
      </w:r>
      <w:r>
        <w:rPr>
          <w:rFonts w:hint="eastAsia" w:ascii="宋体" w:hAnsi="宋体" w:eastAsia="方正仿宋简体" w:cs="方正仿宋简体"/>
          <w:color w:val="000000"/>
          <w:sz w:val="32"/>
          <w:szCs w:val="32"/>
          <w:highlight w:val="none"/>
          <w:u w:val="none"/>
        </w:rPr>
        <w:t>开展了常规巡察</w:t>
      </w:r>
      <w:r>
        <w:rPr>
          <w:rFonts w:hint="eastAsia" w:ascii="宋体" w:hAnsi="宋体" w:eastAsia="方正仿宋简体" w:cs="方正仿宋简体"/>
          <w:color w:val="000000"/>
          <w:sz w:val="32"/>
          <w:szCs w:val="32"/>
          <w:highlight w:val="none"/>
          <w:u w:val="none"/>
          <w:lang w:eastAsia="zh-CN"/>
        </w:rPr>
        <w:t>工作</w:t>
      </w:r>
      <w:r>
        <w:rPr>
          <w:rFonts w:ascii="宋体" w:hAnsi="宋体" w:eastAsia="方正仿宋简体" w:cs="方正仿宋简体"/>
          <w:color w:val="000000"/>
          <w:kern w:val="21"/>
          <w:sz w:val="32"/>
          <w:szCs w:val="32"/>
          <w:highlight w:val="none"/>
        </w:rPr>
        <w:t>。</w:t>
      </w:r>
      <w:r>
        <w:rPr>
          <w:rFonts w:hint="eastAsia" w:ascii="宋体" w:hAnsi="宋体" w:eastAsia="方正仿宋简体"/>
          <w:color w:val="000000"/>
          <w:sz w:val="32"/>
          <w:szCs w:val="32"/>
          <w:highlight w:val="none"/>
          <w:lang w:val="en-US" w:eastAsia="zh-CN"/>
        </w:rPr>
        <w:t>2024年10</w:t>
      </w:r>
      <w:r>
        <w:rPr>
          <w:rFonts w:hint="eastAsia" w:ascii="宋体" w:hAnsi="宋体" w:eastAsia="方正仿宋简体"/>
          <w:color w:val="000000"/>
          <w:sz w:val="32"/>
          <w:szCs w:val="32"/>
          <w:highlight w:val="none"/>
        </w:rPr>
        <w:t>月</w:t>
      </w:r>
      <w:r>
        <w:rPr>
          <w:rFonts w:hint="eastAsia" w:ascii="宋体" w:hAnsi="宋体" w:eastAsia="方正仿宋简体"/>
          <w:color w:val="000000"/>
          <w:sz w:val="32"/>
          <w:szCs w:val="32"/>
          <w:highlight w:val="none"/>
          <w:lang w:val="en-US" w:eastAsia="zh-CN"/>
        </w:rPr>
        <w:t>24</w:t>
      </w:r>
      <w:r>
        <w:rPr>
          <w:rFonts w:hint="eastAsia" w:ascii="宋体" w:hAnsi="宋体" w:eastAsia="方正仿宋简体"/>
          <w:color w:val="000000"/>
          <w:sz w:val="32"/>
          <w:szCs w:val="32"/>
          <w:highlight w:val="none"/>
        </w:rPr>
        <w:t>日，</w:t>
      </w:r>
      <w:r>
        <w:rPr>
          <w:rFonts w:hint="eastAsia" w:ascii="宋体" w:hAnsi="宋体" w:eastAsia="方正仿宋简体"/>
          <w:color w:val="000000"/>
          <w:sz w:val="32"/>
          <w:szCs w:val="32"/>
          <w:highlight w:val="none"/>
          <w:lang w:eastAsia="zh-CN"/>
        </w:rPr>
        <w:t>县委第一</w:t>
      </w:r>
      <w:r>
        <w:rPr>
          <w:rFonts w:hint="eastAsia" w:ascii="宋体" w:hAnsi="宋体" w:eastAsia="方正仿宋简体"/>
          <w:color w:val="000000"/>
          <w:sz w:val="32"/>
          <w:szCs w:val="32"/>
          <w:highlight w:val="none"/>
        </w:rPr>
        <w:t>巡察组向</w:t>
      </w:r>
      <w:r>
        <w:rPr>
          <w:rFonts w:hint="eastAsia" w:ascii="宋体" w:hAnsi="宋体" w:eastAsia="方正仿宋简体" w:cs="方正仿宋简体"/>
          <w:color w:val="000000"/>
          <w:sz w:val="32"/>
          <w:szCs w:val="32"/>
          <w:highlight w:val="none"/>
          <w:u w:val="none"/>
          <w:lang w:eastAsia="zh-CN"/>
        </w:rPr>
        <w:t>阿海寨村党总支</w:t>
      </w:r>
      <w:r>
        <w:rPr>
          <w:rFonts w:hint="eastAsia" w:ascii="宋体" w:hAnsi="宋体" w:eastAsia="方正仿宋简体"/>
          <w:color w:val="000000"/>
          <w:sz w:val="32"/>
          <w:szCs w:val="32"/>
          <w:highlight w:val="none"/>
        </w:rPr>
        <w:t>反馈了巡察意见。</w:t>
      </w:r>
      <w:r>
        <w:rPr>
          <w:rFonts w:hint="eastAsia" w:ascii="宋体" w:hAnsi="宋体" w:eastAsia="方正仿宋简体" w:cs="方正仿宋简体"/>
          <w:color w:val="000000"/>
          <w:sz w:val="32"/>
          <w:szCs w:val="32"/>
          <w:highlight w:val="none"/>
          <w:lang w:eastAsia="zh-CN"/>
        </w:rPr>
        <w:t>按照巡察工作有关要求，现将巡察整改进展情况</w:t>
      </w:r>
      <w:r>
        <w:rPr>
          <w:rFonts w:hint="eastAsia" w:ascii="宋体" w:hAnsi="宋体" w:cs="方正仿宋简体"/>
          <w:color w:val="000000"/>
          <w:sz w:val="32"/>
          <w:szCs w:val="32"/>
          <w:highlight w:val="none"/>
          <w:lang w:eastAsia="zh-CN"/>
        </w:rPr>
        <w:t>予以公布</w:t>
      </w:r>
      <w:r>
        <w:rPr>
          <w:rFonts w:hint="eastAsia" w:ascii="宋体" w:hAnsi="宋体" w:eastAsia="方正仿宋简体" w:cs="方正仿宋简体"/>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88" w:lineRule="exact"/>
        <w:ind w:right="0" w:rightChars="0" w:firstLine="640" w:firstLineChars="200"/>
        <w:jc w:val="both"/>
        <w:textAlignment w:val="auto"/>
        <w:outlineLvl w:val="9"/>
        <w:rPr>
          <w:rFonts w:hint="eastAsia" w:ascii="宋体" w:hAnsi="宋体" w:eastAsia="方正黑体简体" w:cs="Times New Roman"/>
          <w:color w:val="000000"/>
          <w:spacing w:val="0"/>
          <w:w w:val="100"/>
          <w:sz w:val="32"/>
          <w:szCs w:val="32"/>
          <w:highlight w:val="none"/>
          <w:lang w:val="en-US" w:eastAsia="zh-CN"/>
        </w:rPr>
      </w:pPr>
      <w:r>
        <w:rPr>
          <w:rFonts w:hint="eastAsia" w:ascii="宋体" w:hAnsi="宋体" w:eastAsia="方正黑体简体" w:cs="Times New Roman"/>
          <w:color w:val="000000"/>
          <w:spacing w:val="0"/>
          <w:w w:val="100"/>
          <w:sz w:val="32"/>
          <w:szCs w:val="32"/>
          <w:highlight w:val="none"/>
          <w:lang w:val="en-US" w:eastAsia="zh-CN"/>
        </w:rPr>
        <w:t>一、</w:t>
      </w:r>
      <w:r>
        <w:rPr>
          <w:rFonts w:hint="eastAsia" w:ascii="宋体" w:hAnsi="宋体" w:eastAsia="方正黑体简体" w:cs="Times New Roman"/>
          <w:spacing w:val="0"/>
          <w:w w:val="100"/>
          <w:sz w:val="32"/>
          <w:szCs w:val="32"/>
          <w:lang w:val="en-US" w:eastAsia="zh-CN"/>
        </w:rPr>
        <w:t>巡察反馈问题整改落实</w:t>
      </w:r>
      <w:bookmarkStart w:id="0" w:name="_GoBack"/>
      <w:bookmarkEnd w:id="0"/>
      <w:r>
        <w:rPr>
          <w:rFonts w:hint="eastAsia" w:ascii="宋体" w:hAnsi="宋体" w:eastAsia="方正黑体简体" w:cs="Times New Roman"/>
          <w:spacing w:val="0"/>
          <w:w w:val="100"/>
          <w:sz w:val="32"/>
          <w:szCs w:val="32"/>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auto"/>
        <w:rPr>
          <w:rFonts w:hint="eastAsia" w:ascii="宋体" w:hAnsi="宋体" w:eastAsia="方正楷体简体" w:cs="方正楷体简体"/>
          <w:color w:val="000000"/>
          <w:sz w:val="32"/>
          <w:szCs w:val="32"/>
          <w:highlight w:val="none"/>
          <w:u w:val="none"/>
        </w:rPr>
      </w:pPr>
      <w:r>
        <w:rPr>
          <w:rFonts w:hint="eastAsia" w:ascii="宋体" w:hAnsi="宋体" w:eastAsia="方正楷体简体" w:cs="方正楷体简体"/>
          <w:color w:val="000000"/>
          <w:sz w:val="32"/>
          <w:szCs w:val="32"/>
          <w:highlight w:val="none"/>
          <w:u w:val="none"/>
        </w:rPr>
        <w:t>（一）</w:t>
      </w:r>
      <w:r>
        <w:rPr>
          <w:rFonts w:hint="eastAsia" w:ascii="宋体" w:hAnsi="宋体" w:eastAsia="方正楷体简体" w:cs="方正楷体简体"/>
          <w:color w:val="000000"/>
          <w:sz w:val="32"/>
          <w:szCs w:val="32"/>
          <w:highlight w:val="none"/>
          <w:u w:val="none"/>
          <w:lang w:val="en-US" w:eastAsia="zh-CN"/>
        </w:rPr>
        <w:t>贯彻落实党的理论路线方针政策和党中央决策部署情况</w:t>
      </w:r>
      <w:r>
        <w:rPr>
          <w:rFonts w:hint="eastAsia" w:ascii="宋体" w:hAnsi="宋体" w:eastAsia="方正楷体简体" w:cs="方正楷体简体"/>
          <w:color w:val="000000"/>
          <w:sz w:val="32"/>
          <w:szCs w:val="32"/>
          <w:highlight w:val="none"/>
          <w:u w:val="none"/>
        </w:rPr>
        <w:t>方面</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left"/>
        <w:textAlignment w:val="auto"/>
        <w:rPr>
          <w:rFonts w:hint="eastAsia" w:ascii="宋体" w:hAnsi="宋体" w:eastAsia="方正仿宋简体" w:cs="方正仿宋简体"/>
          <w:color w:val="000000"/>
          <w:sz w:val="32"/>
          <w:szCs w:val="32"/>
          <w:highlight w:val="none"/>
          <w:u w:val="none"/>
          <w:lang w:val="en-US" w:eastAsia="zh-CN"/>
        </w:rPr>
      </w:pPr>
      <w:r>
        <w:rPr>
          <w:rFonts w:hint="eastAsia" w:ascii="宋体" w:hAnsi="宋体" w:eastAsia="方正仿宋简体"/>
          <w:b/>
          <w:bCs/>
          <w:color w:val="000000"/>
          <w:sz w:val="32"/>
          <w:szCs w:val="32"/>
          <w:highlight w:val="none"/>
          <w:lang w:val="en-US" w:eastAsia="zh-CN"/>
        </w:rPr>
        <w:t>1.关于“为民意识树得不牢”问题的整改</w:t>
      </w:r>
      <w:r>
        <w:rPr>
          <w:rFonts w:hint="eastAsia" w:ascii="宋体" w:hAnsi="宋体"/>
          <w:b/>
          <w:bCs/>
          <w:color w:val="000000"/>
          <w:sz w:val="32"/>
          <w:szCs w:val="32"/>
          <w:highlight w:val="none"/>
          <w:lang w:val="en-US" w:eastAsia="zh-CN"/>
        </w:rPr>
        <w:t>进展</w:t>
      </w:r>
      <w:r>
        <w:rPr>
          <w:rFonts w:hint="eastAsia" w:ascii="宋体" w:hAnsi="宋体" w:eastAsia="方正仿宋简体"/>
          <w:b/>
          <w:bCs/>
          <w:color w:val="000000"/>
          <w:sz w:val="32"/>
          <w:szCs w:val="32"/>
          <w:highlight w:val="none"/>
          <w:lang w:val="en-US" w:eastAsia="zh-CN"/>
        </w:rPr>
        <w:t>情况：</w:t>
      </w:r>
      <w:r>
        <w:rPr>
          <w:rFonts w:hint="eastAsia" w:ascii="宋体" w:hAnsi="宋体" w:cs="方正仿宋简体"/>
          <w:b/>
          <w:bCs/>
          <w:strike w:val="0"/>
          <w:dstrike w:val="0"/>
          <w:color w:val="000000"/>
          <w:sz w:val="32"/>
          <w:szCs w:val="32"/>
          <w:highlight w:val="none"/>
          <w:u w:val="none"/>
          <w:lang w:val="en-US" w:eastAsia="zh-CN"/>
        </w:rPr>
        <w:t>一是</w:t>
      </w:r>
      <w:r>
        <w:rPr>
          <w:rFonts w:hint="eastAsia" w:ascii="宋体" w:hAnsi="宋体" w:eastAsia="方正仿宋简体" w:cs="方正仿宋简体"/>
          <w:strike w:val="0"/>
          <w:dstrike w:val="0"/>
          <w:color w:val="000000"/>
          <w:sz w:val="32"/>
          <w:szCs w:val="32"/>
          <w:highlight w:val="none"/>
          <w:u w:val="none"/>
          <w:lang w:val="en-US" w:eastAsia="zh-CN"/>
        </w:rPr>
        <w:t>主动与厂方负责人进行多轮沟通，</w:t>
      </w:r>
      <w:r>
        <w:rPr>
          <w:rFonts w:hint="eastAsia" w:ascii="宋体" w:hAnsi="宋体" w:cs="方正仿宋简体"/>
          <w:strike w:val="0"/>
          <w:dstrike w:val="0"/>
          <w:color w:val="000000"/>
          <w:sz w:val="32"/>
          <w:szCs w:val="32"/>
          <w:highlight w:val="none"/>
          <w:u w:val="none"/>
          <w:lang w:val="en-US" w:eastAsia="zh-CN"/>
        </w:rPr>
        <w:t>采取措施解决挡墙维修事宜</w:t>
      </w:r>
      <w:r>
        <w:rPr>
          <w:rFonts w:hint="eastAsia" w:ascii="宋体" w:hAnsi="宋体" w:cs="方正仿宋简体"/>
          <w:color w:val="000000"/>
          <w:sz w:val="32"/>
          <w:szCs w:val="32"/>
          <w:highlight w:val="none"/>
          <w:u w:val="none"/>
          <w:lang w:val="en-US" w:eastAsia="zh-CN"/>
        </w:rPr>
        <w:t>。</w:t>
      </w:r>
      <w:r>
        <w:rPr>
          <w:rFonts w:hint="eastAsia" w:ascii="宋体" w:hAnsi="宋体" w:cs="方正仿宋简体"/>
          <w:b/>
          <w:bCs/>
          <w:color w:val="000000"/>
          <w:sz w:val="32"/>
          <w:szCs w:val="32"/>
          <w:highlight w:val="none"/>
          <w:u w:val="none"/>
          <w:lang w:val="en-US" w:eastAsia="zh-CN"/>
        </w:rPr>
        <w:t>二是</w:t>
      </w:r>
      <w:r>
        <w:rPr>
          <w:rFonts w:hint="eastAsia" w:ascii="宋体" w:hAnsi="宋体" w:cs="方正仿宋简体"/>
          <w:b w:val="0"/>
          <w:bCs w:val="0"/>
          <w:color w:val="000000"/>
          <w:sz w:val="32"/>
          <w:szCs w:val="32"/>
          <w:highlight w:val="none"/>
          <w:u w:val="none"/>
          <w:lang w:val="en-US" w:eastAsia="zh-CN"/>
        </w:rPr>
        <w:t>协调</w:t>
      </w:r>
      <w:r>
        <w:rPr>
          <w:rFonts w:hint="eastAsia" w:ascii="宋体" w:hAnsi="宋体" w:eastAsia="方正仿宋简体" w:cs="方正仿宋简体"/>
          <w:color w:val="000000"/>
          <w:sz w:val="32"/>
          <w:szCs w:val="32"/>
          <w:highlight w:val="none"/>
          <w:u w:val="none"/>
          <w:lang w:val="en-US" w:eastAsia="zh-CN"/>
        </w:rPr>
        <w:t>大磨山牛厂</w:t>
      </w:r>
      <w:r>
        <w:rPr>
          <w:rFonts w:hint="eastAsia" w:ascii="宋体" w:hAnsi="宋体" w:cs="方正仿宋简体"/>
          <w:color w:val="000000"/>
          <w:sz w:val="32"/>
          <w:szCs w:val="32"/>
          <w:highlight w:val="none"/>
          <w:u w:val="none"/>
          <w:lang w:val="en-US" w:eastAsia="zh-CN"/>
        </w:rPr>
        <w:t>完成</w:t>
      </w:r>
      <w:r>
        <w:rPr>
          <w:rFonts w:hint="eastAsia" w:ascii="宋体" w:hAnsi="宋体" w:eastAsia="方正仿宋简体" w:cs="方正仿宋简体"/>
          <w:color w:val="000000"/>
          <w:sz w:val="32"/>
          <w:szCs w:val="32"/>
          <w:highlight w:val="none"/>
          <w:u w:val="none"/>
          <w:lang w:val="en-US" w:eastAsia="zh-CN"/>
        </w:rPr>
        <w:t>架电钢塔和电线杆</w:t>
      </w:r>
      <w:r>
        <w:rPr>
          <w:rFonts w:hint="eastAsia" w:ascii="宋体" w:hAnsi="宋体" w:cs="方正仿宋简体"/>
          <w:color w:val="000000"/>
          <w:sz w:val="32"/>
          <w:szCs w:val="32"/>
          <w:highlight w:val="none"/>
          <w:u w:val="none"/>
          <w:lang w:val="en-US" w:eastAsia="zh-CN"/>
        </w:rPr>
        <w:t>占地补偿资金兑补</w:t>
      </w:r>
      <w:r>
        <w:rPr>
          <w:rFonts w:hint="eastAsia" w:ascii="宋体" w:hAnsi="宋体" w:eastAsia="方正仿宋简体" w:cs="方正仿宋简体"/>
          <w:color w:val="000000"/>
          <w:sz w:val="32"/>
          <w:szCs w:val="32"/>
          <w:highlight w:val="none"/>
          <w:u w:val="none"/>
          <w:lang w:val="en-US" w:eastAsia="zh-CN"/>
        </w:rPr>
        <w:t>。</w:t>
      </w:r>
    </w:p>
    <w:p>
      <w:pPr>
        <w:keepNext w:val="0"/>
        <w:keepLines w:val="0"/>
        <w:pageBreakBefore w:val="0"/>
        <w:widowControl/>
        <w:suppressLineNumbers w:val="0"/>
        <w:kinsoku/>
        <w:wordWrap/>
        <w:overflowPunct/>
        <w:topLinePunct w:val="0"/>
        <w:autoSpaceDE/>
        <w:autoSpaceDN/>
        <w:bidi w:val="0"/>
        <w:spacing w:line="588" w:lineRule="exact"/>
        <w:ind w:firstLine="643" w:firstLineChars="200"/>
        <w:jc w:val="left"/>
        <w:textAlignment w:val="auto"/>
        <w:rPr>
          <w:rFonts w:hint="eastAsia" w:ascii="宋体" w:hAnsi="宋体" w:eastAsia="方正仿宋简体" w:cs="方正仿宋简体"/>
          <w:color w:val="000000"/>
          <w:sz w:val="32"/>
          <w:szCs w:val="32"/>
          <w:highlight w:val="none"/>
          <w:u w:val="none"/>
          <w:lang w:val="en-US" w:eastAsia="zh-CN"/>
        </w:rPr>
      </w:pPr>
      <w:r>
        <w:rPr>
          <w:rFonts w:hint="eastAsia" w:ascii="宋体" w:hAnsi="宋体" w:eastAsia="方正仿宋简体"/>
          <w:b/>
          <w:bCs/>
          <w:color w:val="000000"/>
          <w:sz w:val="32"/>
          <w:szCs w:val="32"/>
          <w:highlight w:val="none"/>
          <w:lang w:val="en-US" w:eastAsia="zh-CN"/>
        </w:rPr>
        <w:t>2.关于“农村人居环境提升行动推进不力”问题的整改</w:t>
      </w:r>
      <w:r>
        <w:rPr>
          <w:rFonts w:hint="eastAsia" w:ascii="宋体" w:hAnsi="宋体"/>
          <w:b/>
          <w:bCs/>
          <w:color w:val="000000"/>
          <w:sz w:val="32"/>
          <w:szCs w:val="32"/>
          <w:highlight w:val="none"/>
          <w:lang w:val="en-US" w:eastAsia="zh-CN"/>
        </w:rPr>
        <w:t>进展</w:t>
      </w:r>
      <w:r>
        <w:rPr>
          <w:rFonts w:hint="eastAsia" w:ascii="宋体" w:hAnsi="宋体" w:eastAsia="方正仿宋简体"/>
          <w:b/>
          <w:bCs/>
          <w:color w:val="000000"/>
          <w:sz w:val="32"/>
          <w:szCs w:val="32"/>
          <w:highlight w:val="none"/>
          <w:lang w:val="en-US" w:eastAsia="zh-CN"/>
        </w:rPr>
        <w:t>情况：</w:t>
      </w:r>
      <w:r>
        <w:rPr>
          <w:rFonts w:hint="eastAsia" w:ascii="宋体" w:hAnsi="宋体" w:cs="方正仿宋简体"/>
          <w:color w:val="000000"/>
          <w:sz w:val="32"/>
          <w:szCs w:val="32"/>
          <w:highlight w:val="none"/>
          <w:u w:val="none"/>
          <w:lang w:val="en-US" w:eastAsia="zh-CN"/>
        </w:rPr>
        <w:t>加快推进厕所革命，</w:t>
      </w:r>
      <w:r>
        <w:rPr>
          <w:rFonts w:hint="eastAsia" w:ascii="宋体" w:hAnsi="宋体" w:eastAsia="方正仿宋简体" w:cs="方正仿宋简体"/>
          <w:color w:val="000000"/>
          <w:sz w:val="32"/>
          <w:szCs w:val="32"/>
          <w:highlight w:val="none"/>
          <w:u w:val="none"/>
          <w:lang w:val="en-US" w:eastAsia="zh-CN"/>
        </w:rPr>
        <w:t>顺利完成</w:t>
      </w:r>
      <w:r>
        <w:rPr>
          <w:rFonts w:hint="eastAsia" w:ascii="宋体" w:hAnsi="宋体" w:cs="方正仿宋简体"/>
          <w:color w:val="000000"/>
          <w:sz w:val="32"/>
          <w:szCs w:val="32"/>
          <w:highlight w:val="none"/>
          <w:u w:val="none"/>
          <w:lang w:val="en-US" w:eastAsia="zh-CN"/>
        </w:rPr>
        <w:t>年度</w:t>
      </w:r>
      <w:r>
        <w:rPr>
          <w:rFonts w:hint="eastAsia" w:ascii="宋体" w:hAnsi="宋体" w:eastAsia="方正仿宋简体" w:cs="方正仿宋简体"/>
          <w:color w:val="000000"/>
          <w:sz w:val="32"/>
          <w:szCs w:val="32"/>
          <w:highlight w:val="none"/>
          <w:u w:val="none"/>
          <w:lang w:val="en-US" w:eastAsia="zh-CN"/>
        </w:rPr>
        <w:t>任务。明确何家村人居环境示范点等各类设施管理责任主体，安排专人负责日常维护，保障公共设施状态良好，为村民打造舒适的生活环境。</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left"/>
        <w:textAlignment w:val="auto"/>
        <w:rPr>
          <w:rFonts w:hint="eastAsia" w:ascii="宋体" w:hAnsi="宋体" w:eastAsia="方正仿宋简体" w:cs="方正仿宋简体"/>
          <w:color w:val="000000"/>
          <w:sz w:val="32"/>
          <w:szCs w:val="32"/>
          <w:highlight w:val="none"/>
          <w:u w:val="none"/>
          <w:lang w:val="en-US" w:eastAsia="zh-CN"/>
        </w:rPr>
      </w:pPr>
      <w:r>
        <w:rPr>
          <w:rFonts w:hint="eastAsia" w:ascii="宋体" w:hAnsi="宋体" w:eastAsia="方正仿宋简体"/>
          <w:b/>
          <w:bCs/>
          <w:color w:val="000000"/>
          <w:sz w:val="32"/>
          <w:szCs w:val="32"/>
          <w:highlight w:val="none"/>
          <w:lang w:val="en-US" w:eastAsia="zh-CN"/>
        </w:rPr>
        <w:t>3.针关于“低保动态管理履职尽责不够”问题的整改</w:t>
      </w:r>
      <w:r>
        <w:rPr>
          <w:rFonts w:hint="eastAsia" w:ascii="宋体" w:hAnsi="宋体"/>
          <w:b/>
          <w:bCs/>
          <w:color w:val="000000"/>
          <w:sz w:val="32"/>
          <w:szCs w:val="32"/>
          <w:highlight w:val="none"/>
          <w:lang w:val="en-US" w:eastAsia="zh-CN"/>
        </w:rPr>
        <w:t>进展</w:t>
      </w:r>
      <w:r>
        <w:rPr>
          <w:rFonts w:hint="eastAsia" w:ascii="宋体" w:hAnsi="宋体" w:eastAsia="方正仿宋简体"/>
          <w:b/>
          <w:bCs/>
          <w:color w:val="000000"/>
          <w:sz w:val="32"/>
          <w:szCs w:val="32"/>
          <w:highlight w:val="none"/>
          <w:lang w:val="en-US" w:eastAsia="zh-CN"/>
        </w:rPr>
        <w:t>情况：一</w:t>
      </w:r>
      <w:r>
        <w:rPr>
          <w:rFonts w:hint="eastAsia" w:ascii="宋体" w:hAnsi="宋体" w:eastAsia="方正仿宋简体" w:cs="方正仿宋简体"/>
          <w:b/>
          <w:bCs/>
          <w:color w:val="000000"/>
          <w:sz w:val="32"/>
          <w:szCs w:val="32"/>
          <w:highlight w:val="none"/>
          <w:u w:val="none"/>
          <w:lang w:val="en-US" w:eastAsia="zh-CN"/>
        </w:rPr>
        <w:t>是</w:t>
      </w:r>
      <w:r>
        <w:rPr>
          <w:rFonts w:hint="eastAsia" w:ascii="宋体" w:hAnsi="宋体" w:eastAsia="方正仿宋简体" w:cs="方正仿宋简体"/>
          <w:color w:val="000000"/>
          <w:sz w:val="32"/>
          <w:szCs w:val="32"/>
          <w:highlight w:val="none"/>
          <w:u w:val="none"/>
          <w:lang w:val="en-US" w:eastAsia="zh-CN"/>
        </w:rPr>
        <w:t>果断清理违规低保，追回违规款项，保障低保资金精准发放。</w:t>
      </w:r>
      <w:r>
        <w:rPr>
          <w:rFonts w:hint="eastAsia" w:ascii="宋体" w:hAnsi="宋体" w:eastAsia="方正仿宋简体" w:cs="方正仿宋简体"/>
          <w:b/>
          <w:bCs/>
          <w:color w:val="000000"/>
          <w:sz w:val="32"/>
          <w:szCs w:val="32"/>
          <w:highlight w:val="none"/>
          <w:u w:val="none"/>
          <w:lang w:val="en-US" w:eastAsia="zh-CN"/>
        </w:rPr>
        <w:t>二是</w:t>
      </w:r>
      <w:r>
        <w:rPr>
          <w:rFonts w:hint="eastAsia" w:ascii="宋体" w:hAnsi="宋体" w:eastAsia="方正仿宋简体" w:cs="方正仿宋简体"/>
          <w:color w:val="000000"/>
          <w:sz w:val="32"/>
          <w:szCs w:val="32"/>
          <w:highlight w:val="none"/>
          <w:u w:val="none"/>
          <w:lang w:val="en-US" w:eastAsia="zh-CN"/>
        </w:rPr>
        <w:t>通过培训与教育，提升工作人员业务水平。</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left"/>
        <w:textAlignment w:val="auto"/>
        <w:rPr>
          <w:rFonts w:hint="eastAsia" w:ascii="宋体" w:hAnsi="宋体" w:eastAsia="方正仿宋简体" w:cs="方正仿宋简体"/>
          <w:color w:val="000000"/>
          <w:sz w:val="32"/>
          <w:szCs w:val="32"/>
          <w:highlight w:val="none"/>
          <w:u w:val="none"/>
          <w:lang w:val="en-US" w:eastAsia="zh-CN"/>
        </w:rPr>
      </w:pPr>
      <w:r>
        <w:rPr>
          <w:rFonts w:hint="eastAsia" w:ascii="宋体" w:hAnsi="宋体" w:eastAsia="方正仿宋简体"/>
          <w:b/>
          <w:bCs/>
          <w:color w:val="000000"/>
          <w:sz w:val="32"/>
          <w:szCs w:val="32"/>
          <w:highlight w:val="none"/>
          <w:lang w:val="en-US" w:eastAsia="zh-CN"/>
        </w:rPr>
        <w:t>4.关于“‘河长制’落实有差距”问题的整改</w:t>
      </w:r>
      <w:r>
        <w:rPr>
          <w:rFonts w:hint="eastAsia" w:ascii="宋体" w:hAnsi="宋体"/>
          <w:b/>
          <w:bCs/>
          <w:color w:val="000000"/>
          <w:sz w:val="32"/>
          <w:szCs w:val="32"/>
          <w:highlight w:val="none"/>
          <w:lang w:val="en-US" w:eastAsia="zh-CN"/>
        </w:rPr>
        <w:t>进展</w:t>
      </w:r>
      <w:r>
        <w:rPr>
          <w:rFonts w:hint="eastAsia" w:ascii="宋体" w:hAnsi="宋体" w:eastAsia="方正仿宋简体"/>
          <w:b/>
          <w:bCs/>
          <w:color w:val="000000"/>
          <w:sz w:val="32"/>
          <w:szCs w:val="32"/>
          <w:highlight w:val="none"/>
          <w:lang w:val="en-US" w:eastAsia="zh-CN"/>
        </w:rPr>
        <w:t>情况：</w:t>
      </w:r>
      <w:r>
        <w:rPr>
          <w:rFonts w:hint="eastAsia" w:ascii="宋体" w:hAnsi="宋体" w:eastAsia="方正仿宋简体" w:cs="方正仿宋简体"/>
          <w:color w:val="000000"/>
          <w:sz w:val="32"/>
          <w:szCs w:val="32"/>
          <w:highlight w:val="none"/>
          <w:u w:val="none"/>
          <w:lang w:val="en-US" w:eastAsia="zh-CN"/>
        </w:rPr>
        <w:t>强化养殖场监管，协调上级部门定期检查监测，污水处理设施正常运行。鼓励群众参与河流治理监督，公众监督意识增强，形成多方参与的良好局面，为河流治理提供有力支持。</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textAlignment w:val="auto"/>
        <w:rPr>
          <w:rFonts w:hint="eastAsia" w:ascii="宋体" w:hAnsi="宋体" w:eastAsia="方正仿宋简体" w:cs="Times New Roman"/>
          <w:b w:val="0"/>
          <w:bCs w:val="0"/>
          <w:color w:val="000000"/>
          <w:sz w:val="32"/>
          <w:szCs w:val="32"/>
          <w:highlight w:val="none"/>
          <w:lang w:val="en-US" w:eastAsia="zh-CN"/>
        </w:rPr>
      </w:pPr>
      <w:r>
        <w:rPr>
          <w:rFonts w:hint="eastAsia" w:ascii="宋体" w:hAnsi="宋体" w:eastAsia="方正仿宋简体" w:cs="Times New Roman"/>
          <w:b/>
          <w:bCs/>
          <w:color w:val="000000"/>
          <w:sz w:val="32"/>
          <w:szCs w:val="32"/>
          <w:highlight w:val="none"/>
          <w:lang w:val="en-US" w:eastAsia="zh-CN"/>
        </w:rPr>
        <w:t>5.关于“解决民生诉求不够有力”问题的</w:t>
      </w:r>
      <w:r>
        <w:rPr>
          <w:rFonts w:hint="eastAsia" w:ascii="宋体" w:hAnsi="宋体" w:eastAsia="方正仿宋简体"/>
          <w:b/>
          <w:bCs/>
          <w:color w:val="000000"/>
          <w:sz w:val="32"/>
          <w:szCs w:val="32"/>
          <w:highlight w:val="none"/>
          <w:lang w:val="en-US" w:eastAsia="zh-CN"/>
        </w:rPr>
        <w:t>整改</w:t>
      </w:r>
      <w:r>
        <w:rPr>
          <w:rFonts w:hint="eastAsia" w:ascii="宋体" w:hAnsi="宋体"/>
          <w:b/>
          <w:bCs/>
          <w:color w:val="000000"/>
          <w:sz w:val="32"/>
          <w:szCs w:val="32"/>
          <w:highlight w:val="none"/>
          <w:lang w:val="en-US" w:eastAsia="zh-CN"/>
        </w:rPr>
        <w:t>进展</w:t>
      </w:r>
      <w:r>
        <w:rPr>
          <w:rFonts w:hint="eastAsia" w:ascii="宋体" w:hAnsi="宋体" w:eastAsia="方正仿宋简体"/>
          <w:b/>
          <w:bCs/>
          <w:color w:val="000000"/>
          <w:sz w:val="32"/>
          <w:szCs w:val="32"/>
          <w:highlight w:val="none"/>
          <w:lang w:val="en-US" w:eastAsia="zh-CN"/>
        </w:rPr>
        <w:t>情况：</w:t>
      </w:r>
      <w:r>
        <w:rPr>
          <w:rFonts w:hint="eastAsia" w:ascii="宋体" w:hAnsi="宋体" w:eastAsia="方正仿宋简体" w:cs="方正仿宋简体"/>
          <w:b/>
          <w:bCs/>
          <w:color w:val="000000"/>
          <w:sz w:val="32"/>
          <w:szCs w:val="32"/>
          <w:highlight w:val="none"/>
        </w:rPr>
        <w:t>一是</w:t>
      </w:r>
      <w:r>
        <w:rPr>
          <w:rFonts w:hint="eastAsia" w:ascii="宋体" w:hAnsi="宋体" w:eastAsia="方正仿宋简体" w:cs="方正仿宋简体"/>
          <w:b w:val="0"/>
          <w:bCs w:val="0"/>
          <w:color w:val="000000"/>
          <w:sz w:val="32"/>
          <w:szCs w:val="32"/>
          <w:highlight w:val="none"/>
          <w:lang w:val="en-US" w:eastAsia="zh-CN"/>
        </w:rPr>
        <w:t>施家小组人饮工程已</w:t>
      </w:r>
      <w:r>
        <w:rPr>
          <w:rFonts w:hint="eastAsia" w:ascii="宋体" w:hAnsi="宋体" w:cs="方正仿宋简体"/>
          <w:b w:val="0"/>
          <w:bCs w:val="0"/>
          <w:color w:val="000000"/>
          <w:sz w:val="32"/>
          <w:szCs w:val="32"/>
          <w:highlight w:val="none"/>
          <w:lang w:val="en-US" w:eastAsia="zh-CN"/>
        </w:rPr>
        <w:t>申报</w:t>
      </w:r>
      <w:r>
        <w:rPr>
          <w:rFonts w:hint="eastAsia" w:ascii="宋体" w:hAnsi="宋体" w:eastAsia="方正仿宋简体" w:cs="方正仿宋简体"/>
          <w:b w:val="0"/>
          <w:bCs w:val="0"/>
          <w:color w:val="000000"/>
          <w:sz w:val="32"/>
          <w:szCs w:val="32"/>
          <w:highlight w:val="none"/>
          <w:lang w:val="en-US" w:eastAsia="zh-CN"/>
        </w:rPr>
        <w:t>项目</w:t>
      </w:r>
      <w:r>
        <w:rPr>
          <w:rFonts w:hint="eastAsia" w:ascii="宋体" w:hAnsi="宋体" w:cs="方正仿宋简体"/>
          <w:b w:val="0"/>
          <w:bCs w:val="0"/>
          <w:color w:val="000000"/>
          <w:sz w:val="32"/>
          <w:szCs w:val="32"/>
          <w:highlight w:val="none"/>
          <w:lang w:val="en-US" w:eastAsia="zh-CN"/>
        </w:rPr>
        <w:t>实施</w:t>
      </w:r>
      <w:r>
        <w:rPr>
          <w:rFonts w:hint="eastAsia" w:ascii="宋体" w:hAnsi="宋体" w:eastAsia="方正仿宋简体" w:cs="方正仿宋简体"/>
          <w:color w:val="000000"/>
          <w:sz w:val="32"/>
          <w:szCs w:val="32"/>
          <w:highlight w:val="none"/>
          <w:lang w:eastAsia="zh-CN"/>
        </w:rPr>
        <w:t>。</w:t>
      </w:r>
      <w:r>
        <w:rPr>
          <w:rFonts w:hint="eastAsia" w:ascii="宋体" w:hAnsi="宋体" w:eastAsia="方正仿宋简体" w:cs="方正仿宋简体"/>
          <w:b/>
          <w:bCs/>
          <w:color w:val="000000"/>
          <w:sz w:val="32"/>
          <w:szCs w:val="32"/>
          <w:highlight w:val="none"/>
          <w:lang w:val="en-US" w:eastAsia="zh-CN"/>
        </w:rPr>
        <w:t>二是</w:t>
      </w:r>
      <w:r>
        <w:rPr>
          <w:rFonts w:hint="eastAsia" w:ascii="宋体" w:hAnsi="宋体" w:eastAsia="方正仿宋简体" w:cs="Times New Roman"/>
          <w:b w:val="0"/>
          <w:bCs w:val="0"/>
          <w:color w:val="000000"/>
          <w:sz w:val="32"/>
          <w:szCs w:val="32"/>
          <w:highlight w:val="none"/>
          <w:lang w:val="en-US" w:eastAsia="zh-CN"/>
        </w:rPr>
        <w:t>针对村民小组</w:t>
      </w:r>
      <w:r>
        <w:rPr>
          <w:rFonts w:hint="eastAsia" w:ascii="宋体" w:hAnsi="宋体" w:eastAsia="方正仿宋简体" w:cs="Times New Roman"/>
          <w:color w:val="000000"/>
          <w:sz w:val="32"/>
          <w:szCs w:val="32"/>
          <w:highlight w:val="none"/>
          <w:lang w:val="en-US" w:eastAsia="zh-CN"/>
        </w:rPr>
        <w:t>道路硬化等民生诉求</w:t>
      </w:r>
      <w:r>
        <w:rPr>
          <w:rFonts w:hint="eastAsia" w:ascii="宋体" w:hAnsi="宋体" w:eastAsia="方正仿宋简体" w:cs="Times New Roman"/>
          <w:b w:val="0"/>
          <w:bCs w:val="0"/>
          <w:color w:val="000000"/>
          <w:sz w:val="32"/>
          <w:szCs w:val="32"/>
          <w:highlight w:val="none"/>
          <w:lang w:val="en-US" w:eastAsia="zh-CN"/>
        </w:rPr>
        <w:t>，</w:t>
      </w:r>
      <w:r>
        <w:rPr>
          <w:rFonts w:hint="eastAsia" w:ascii="宋体" w:hAnsi="宋体" w:cs="Times New Roman"/>
          <w:b w:val="0"/>
          <w:bCs w:val="0"/>
          <w:color w:val="000000"/>
          <w:sz w:val="32"/>
          <w:szCs w:val="32"/>
          <w:highlight w:val="none"/>
          <w:lang w:val="en-US" w:eastAsia="zh-CN"/>
        </w:rPr>
        <w:t>积极</w:t>
      </w:r>
      <w:r>
        <w:rPr>
          <w:rFonts w:hint="eastAsia" w:ascii="宋体" w:hAnsi="宋体" w:eastAsia="方正仿宋简体" w:cs="Times New Roman"/>
          <w:b w:val="0"/>
          <w:bCs w:val="0"/>
          <w:color w:val="000000"/>
          <w:sz w:val="32"/>
          <w:szCs w:val="32"/>
          <w:highlight w:val="none"/>
          <w:lang w:val="en-US" w:eastAsia="zh-CN"/>
        </w:rPr>
        <w:t>向上级申请项目资金以及农户串户路资金。</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textAlignment w:val="auto"/>
        <w:rPr>
          <w:rFonts w:hint="eastAsia" w:ascii="宋体" w:hAnsi="宋体" w:eastAsia="方正仿宋简体" w:cs="Times New Roman"/>
          <w:b w:val="0"/>
          <w:bCs w:val="0"/>
          <w:color w:val="000000"/>
          <w:sz w:val="32"/>
          <w:szCs w:val="32"/>
          <w:highlight w:val="none"/>
          <w:lang w:val="en-US" w:eastAsia="zh-CN"/>
        </w:rPr>
      </w:pPr>
      <w:r>
        <w:rPr>
          <w:rFonts w:hint="eastAsia" w:ascii="宋体" w:hAnsi="宋体" w:eastAsia="方正仿宋简体" w:cs="Times New Roman"/>
          <w:b/>
          <w:bCs/>
          <w:color w:val="000000"/>
          <w:sz w:val="32"/>
          <w:szCs w:val="32"/>
          <w:highlight w:val="none"/>
          <w:lang w:val="en-US" w:eastAsia="zh-CN"/>
        </w:rPr>
        <w:t>6.关于“惠民利民政策宣传不到位”问题的整改</w:t>
      </w:r>
      <w:r>
        <w:rPr>
          <w:rFonts w:hint="eastAsia" w:ascii="宋体" w:hAnsi="宋体" w:cs="Times New Roman"/>
          <w:b/>
          <w:bCs/>
          <w:color w:val="000000"/>
          <w:sz w:val="32"/>
          <w:szCs w:val="32"/>
          <w:highlight w:val="none"/>
          <w:lang w:val="en-US" w:eastAsia="zh-CN"/>
        </w:rPr>
        <w:t>进展</w:t>
      </w:r>
      <w:r>
        <w:rPr>
          <w:rFonts w:hint="eastAsia" w:ascii="宋体" w:hAnsi="宋体" w:eastAsia="方正仿宋简体" w:cs="Times New Roman"/>
          <w:b/>
          <w:bCs/>
          <w:color w:val="000000"/>
          <w:sz w:val="32"/>
          <w:szCs w:val="32"/>
          <w:highlight w:val="none"/>
          <w:lang w:val="en-US" w:eastAsia="zh-CN"/>
        </w:rPr>
        <w:t>情况：一是</w:t>
      </w:r>
      <w:r>
        <w:rPr>
          <w:rFonts w:hint="eastAsia" w:ascii="宋体" w:hAnsi="宋体" w:eastAsia="方正仿宋简体" w:cs="Times New Roman"/>
          <w:b w:val="0"/>
          <w:bCs w:val="0"/>
          <w:color w:val="000000"/>
          <w:sz w:val="32"/>
          <w:szCs w:val="32"/>
          <w:highlight w:val="none"/>
          <w:lang w:val="en-US" w:eastAsia="zh-CN"/>
        </w:rPr>
        <w:t>组建</w:t>
      </w:r>
      <w:r>
        <w:rPr>
          <w:rFonts w:hint="eastAsia" w:ascii="宋体" w:hAnsi="宋体" w:cs="Times New Roman"/>
          <w:b w:val="0"/>
          <w:bCs w:val="0"/>
          <w:color w:val="000000"/>
          <w:sz w:val="32"/>
          <w:szCs w:val="32"/>
          <w:highlight w:val="none"/>
          <w:lang w:val="en-US" w:eastAsia="zh-CN"/>
        </w:rPr>
        <w:t>工作队</w:t>
      </w:r>
      <w:r>
        <w:rPr>
          <w:rFonts w:hint="eastAsia" w:ascii="宋体" w:hAnsi="宋体" w:eastAsia="方正仿宋简体" w:cs="Times New Roman"/>
          <w:b w:val="0"/>
          <w:bCs w:val="0"/>
          <w:color w:val="000000"/>
          <w:sz w:val="32"/>
          <w:szCs w:val="32"/>
          <w:highlight w:val="none"/>
          <w:lang w:val="en-US" w:eastAsia="zh-CN"/>
        </w:rPr>
        <w:t>宣传惠民政策，线上线下结合，提升知晓率与利用率。</w:t>
      </w:r>
      <w:r>
        <w:rPr>
          <w:rFonts w:hint="eastAsia" w:ascii="宋体" w:hAnsi="宋体" w:eastAsia="方正仿宋简体" w:cs="Times New Roman"/>
          <w:b/>
          <w:bCs/>
          <w:color w:val="000000"/>
          <w:sz w:val="32"/>
          <w:szCs w:val="32"/>
          <w:highlight w:val="none"/>
          <w:lang w:val="en-US" w:eastAsia="zh-CN"/>
        </w:rPr>
        <w:t>二是</w:t>
      </w:r>
      <w:r>
        <w:rPr>
          <w:rFonts w:hint="eastAsia" w:ascii="宋体" w:hAnsi="宋体" w:eastAsia="方正仿宋简体" w:cs="Times New Roman"/>
          <w:b w:val="0"/>
          <w:bCs w:val="0"/>
          <w:color w:val="000000"/>
          <w:sz w:val="32"/>
          <w:szCs w:val="32"/>
          <w:highlight w:val="none"/>
          <w:lang w:val="en-US" w:eastAsia="zh-CN"/>
        </w:rPr>
        <w:t>联系当地电力部门，入户了解农户的用电需求，发放电力部门联系卡，</w:t>
      </w:r>
      <w:r>
        <w:rPr>
          <w:rFonts w:hint="eastAsia" w:ascii="宋体" w:hAnsi="宋体" w:cs="Times New Roman"/>
          <w:b w:val="0"/>
          <w:bCs w:val="0"/>
          <w:color w:val="000000"/>
          <w:sz w:val="32"/>
          <w:szCs w:val="32"/>
          <w:highlight w:val="none"/>
          <w:lang w:val="en-US" w:eastAsia="zh-CN"/>
        </w:rPr>
        <w:t>第一时间解决群众诉求</w:t>
      </w:r>
      <w:r>
        <w:rPr>
          <w:rFonts w:hint="eastAsia" w:ascii="宋体" w:hAnsi="宋体" w:eastAsia="方正仿宋简体" w:cs="Times New Roman"/>
          <w:b w:val="0"/>
          <w:bCs w:val="0"/>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textAlignment w:val="auto"/>
        <w:rPr>
          <w:rFonts w:hint="eastAsia" w:ascii="宋体" w:hAnsi="宋体" w:eastAsia="方正仿宋简体" w:cs="方正仿宋简体"/>
          <w:b w:val="0"/>
          <w:bCs w:val="0"/>
          <w:color w:val="000000"/>
          <w:sz w:val="32"/>
          <w:szCs w:val="32"/>
          <w:highlight w:val="none"/>
          <w:lang w:val="en-US" w:eastAsia="zh-CN"/>
        </w:rPr>
      </w:pPr>
      <w:r>
        <w:rPr>
          <w:rFonts w:hint="eastAsia" w:ascii="宋体" w:hAnsi="宋体" w:eastAsia="方正仿宋简体" w:cs="方正仿宋简体"/>
          <w:b/>
          <w:bCs/>
          <w:color w:val="000000"/>
          <w:sz w:val="32"/>
          <w:szCs w:val="32"/>
          <w:highlight w:val="none"/>
          <w:lang w:val="en-US" w:eastAsia="zh-CN"/>
        </w:rPr>
        <w:t>7.关于“移风易俗宣传引导不力”问题</w:t>
      </w:r>
      <w:r>
        <w:rPr>
          <w:rFonts w:hint="eastAsia" w:ascii="宋体" w:hAnsi="宋体" w:eastAsia="方正仿宋简体" w:cs="Times New Roman"/>
          <w:b/>
          <w:bCs/>
          <w:color w:val="000000"/>
          <w:sz w:val="32"/>
          <w:szCs w:val="32"/>
          <w:highlight w:val="none"/>
          <w:lang w:val="en-US" w:eastAsia="zh-CN"/>
        </w:rPr>
        <w:t>的整改</w:t>
      </w:r>
      <w:r>
        <w:rPr>
          <w:rFonts w:hint="eastAsia" w:ascii="宋体" w:hAnsi="宋体" w:cs="Times New Roman"/>
          <w:b/>
          <w:bCs/>
          <w:color w:val="000000"/>
          <w:sz w:val="32"/>
          <w:szCs w:val="32"/>
          <w:highlight w:val="none"/>
          <w:lang w:val="en-US" w:eastAsia="zh-CN"/>
        </w:rPr>
        <w:t>进展</w:t>
      </w:r>
      <w:r>
        <w:rPr>
          <w:rFonts w:hint="eastAsia" w:ascii="宋体" w:hAnsi="宋体" w:eastAsia="方正仿宋简体" w:cs="Times New Roman"/>
          <w:b/>
          <w:bCs/>
          <w:color w:val="000000"/>
          <w:sz w:val="32"/>
          <w:szCs w:val="32"/>
          <w:highlight w:val="none"/>
          <w:lang w:val="en-US" w:eastAsia="zh-CN"/>
        </w:rPr>
        <w:t>情况：</w:t>
      </w:r>
      <w:r>
        <w:rPr>
          <w:rFonts w:hint="eastAsia" w:ascii="宋体" w:hAnsi="宋体" w:eastAsia="方正仿宋简体" w:cs="方正仿宋简体"/>
          <w:b w:val="0"/>
          <w:bCs w:val="0"/>
          <w:color w:val="000000"/>
          <w:sz w:val="32"/>
          <w:szCs w:val="32"/>
          <w:highlight w:val="none"/>
          <w:lang w:val="en-US" w:eastAsia="zh-CN"/>
        </w:rPr>
        <w:t>充分征集群众意见，重新及时修订“村规民约”，推动移风易俗、乡风文明成为群众共识，深入开展农村党员“无事酒”整治。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textAlignment w:val="auto"/>
        <w:rPr>
          <w:rFonts w:hint="default" w:ascii="宋体" w:hAnsi="宋体" w:eastAsia="方正楷体简体" w:cs="方正楷体简体"/>
          <w:b w:val="0"/>
          <w:bCs w:val="0"/>
          <w:color w:val="000000"/>
          <w:kern w:val="2"/>
          <w:sz w:val="32"/>
          <w:szCs w:val="32"/>
          <w:highlight w:val="none"/>
          <w:lang w:val="en-US" w:eastAsia="zh-CN" w:bidi="ar-SA"/>
        </w:rPr>
      </w:pPr>
      <w:r>
        <w:rPr>
          <w:rFonts w:hint="eastAsia" w:ascii="宋体" w:hAnsi="宋体" w:eastAsia="方正楷体简体" w:cs="方正楷体简体"/>
          <w:color w:val="000000"/>
          <w:sz w:val="32"/>
          <w:szCs w:val="32"/>
          <w:highlight w:val="none"/>
          <w:lang w:eastAsia="zh-CN"/>
        </w:rPr>
        <w:t>（二）关于“</w:t>
      </w:r>
      <w:r>
        <w:rPr>
          <w:rFonts w:hint="eastAsia" w:ascii="宋体" w:hAnsi="宋体" w:eastAsia="方正楷体简体" w:cs="方正楷体简体"/>
          <w:b w:val="0"/>
          <w:bCs w:val="0"/>
          <w:color w:val="000000"/>
          <w:kern w:val="2"/>
          <w:sz w:val="32"/>
          <w:szCs w:val="32"/>
          <w:highlight w:val="none"/>
          <w:lang w:val="en-US" w:eastAsia="zh-CN" w:bidi="ar-SA"/>
        </w:rPr>
        <w:t>聚焦群众身边不正之风和腐败问题</w:t>
      </w:r>
      <w:r>
        <w:rPr>
          <w:rFonts w:hint="eastAsia" w:ascii="宋体" w:hAnsi="宋体" w:eastAsia="方正楷体简体" w:cs="方正楷体简体"/>
          <w:color w:val="000000"/>
          <w:sz w:val="32"/>
          <w:szCs w:val="32"/>
          <w:highlight w:val="none"/>
          <w:lang w:eastAsia="zh-CN"/>
        </w:rPr>
        <w:t>”方面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3" w:firstLineChars="200"/>
        <w:textAlignment w:val="auto"/>
        <w:rPr>
          <w:rFonts w:hint="eastAsia" w:ascii="宋体" w:hAnsi="宋体" w:eastAsia="方正仿宋简体" w:cs="方正仿宋简体"/>
          <w:b w:val="0"/>
          <w:bCs w:val="0"/>
          <w:color w:val="000000"/>
          <w:sz w:val="32"/>
          <w:szCs w:val="32"/>
          <w:highlight w:val="none"/>
          <w:lang w:val="en-US" w:eastAsia="zh-CN"/>
        </w:rPr>
      </w:pPr>
      <w:r>
        <w:rPr>
          <w:rFonts w:hint="eastAsia" w:ascii="宋体" w:hAnsi="宋体" w:eastAsia="方正仿宋简体" w:cs="方正仿宋简体"/>
          <w:b/>
          <w:bCs/>
          <w:color w:val="000000"/>
          <w:sz w:val="32"/>
          <w:szCs w:val="32"/>
          <w:highlight w:val="none"/>
          <w:lang w:val="en-US" w:eastAsia="zh-CN"/>
        </w:rPr>
        <w:t>8.关于“违反中央八项规定及其实施细则精神问题持续存在”问题</w:t>
      </w:r>
      <w:r>
        <w:rPr>
          <w:rFonts w:hint="eastAsia" w:ascii="宋体" w:hAnsi="宋体" w:eastAsia="方正仿宋简体" w:cs="Times New Roman"/>
          <w:b/>
          <w:bCs/>
          <w:color w:val="000000"/>
          <w:sz w:val="32"/>
          <w:szCs w:val="32"/>
          <w:highlight w:val="none"/>
          <w:lang w:val="en-US" w:eastAsia="zh-CN"/>
        </w:rPr>
        <w:t>的</w:t>
      </w:r>
      <w:r>
        <w:rPr>
          <w:rFonts w:hint="eastAsia" w:ascii="宋体" w:hAnsi="宋体" w:eastAsia="方正仿宋简体"/>
          <w:b/>
          <w:bCs/>
          <w:color w:val="000000"/>
          <w:sz w:val="32"/>
          <w:szCs w:val="32"/>
          <w:highlight w:val="none"/>
          <w:lang w:val="en-US" w:eastAsia="zh-CN"/>
        </w:rPr>
        <w:t>整改</w:t>
      </w:r>
      <w:r>
        <w:rPr>
          <w:rFonts w:hint="eastAsia" w:ascii="宋体" w:hAnsi="宋体"/>
          <w:b/>
          <w:bCs/>
          <w:color w:val="000000"/>
          <w:sz w:val="32"/>
          <w:szCs w:val="32"/>
          <w:highlight w:val="none"/>
          <w:lang w:val="en-US" w:eastAsia="zh-CN"/>
        </w:rPr>
        <w:t>进展</w:t>
      </w:r>
      <w:r>
        <w:rPr>
          <w:rFonts w:hint="eastAsia" w:ascii="宋体" w:hAnsi="宋体" w:eastAsia="方正仿宋简体"/>
          <w:b/>
          <w:bCs/>
          <w:color w:val="000000"/>
          <w:sz w:val="32"/>
          <w:szCs w:val="32"/>
          <w:highlight w:val="none"/>
          <w:lang w:val="en-US" w:eastAsia="zh-CN"/>
        </w:rPr>
        <w:t>情况：</w:t>
      </w:r>
      <w:r>
        <w:rPr>
          <w:rFonts w:hint="eastAsia" w:ascii="宋体" w:hAnsi="宋体" w:cs="方正仿宋简体"/>
          <w:b w:val="0"/>
          <w:bCs w:val="0"/>
          <w:color w:val="000000"/>
          <w:sz w:val="32"/>
          <w:szCs w:val="32"/>
          <w:highlight w:val="none"/>
          <w:lang w:val="en-US" w:eastAsia="zh-CN"/>
        </w:rPr>
        <w:t>及时清退</w:t>
      </w:r>
      <w:r>
        <w:rPr>
          <w:rFonts w:hint="eastAsia" w:ascii="宋体" w:hAnsi="宋体" w:eastAsia="方正仿宋简体" w:cs="方正仿宋简体"/>
          <w:b w:val="0"/>
          <w:bCs w:val="0"/>
          <w:color w:val="000000"/>
          <w:sz w:val="32"/>
          <w:szCs w:val="32"/>
          <w:highlight w:val="none"/>
          <w:lang w:val="en-US" w:eastAsia="zh-CN"/>
        </w:rPr>
        <w:t>违规用公款购买烟酒</w:t>
      </w:r>
      <w:r>
        <w:rPr>
          <w:rFonts w:hint="eastAsia" w:ascii="宋体" w:hAnsi="宋体" w:cs="方正仿宋简体"/>
          <w:b w:val="0"/>
          <w:bCs w:val="0"/>
          <w:color w:val="000000"/>
          <w:sz w:val="32"/>
          <w:szCs w:val="32"/>
          <w:highlight w:val="none"/>
          <w:lang w:val="en-US" w:eastAsia="zh-CN"/>
        </w:rPr>
        <w:t>资金，</w:t>
      </w:r>
      <w:r>
        <w:rPr>
          <w:rFonts w:hint="eastAsia" w:ascii="宋体" w:hAnsi="宋体" w:eastAsia="方正仿宋简体" w:cs="方正仿宋简体"/>
          <w:b w:val="0"/>
          <w:bCs w:val="0"/>
          <w:color w:val="000000"/>
          <w:sz w:val="32"/>
          <w:szCs w:val="32"/>
          <w:highlight w:val="none"/>
          <w:lang w:val="en-US" w:eastAsia="zh-CN"/>
        </w:rPr>
        <w:t>举一反三，严格财务管理</w:t>
      </w:r>
      <w:r>
        <w:rPr>
          <w:rFonts w:hint="eastAsia" w:ascii="宋体" w:hAnsi="宋体" w:cs="方正仿宋简体"/>
          <w:b w:val="0"/>
          <w:bCs w:val="0"/>
          <w:color w:val="000000"/>
          <w:sz w:val="32"/>
          <w:szCs w:val="32"/>
          <w:highlight w:val="none"/>
          <w:lang w:val="en-US" w:eastAsia="zh-CN"/>
        </w:rPr>
        <w:t>支出</w:t>
      </w:r>
      <w:r>
        <w:rPr>
          <w:rFonts w:hint="eastAsia" w:ascii="宋体" w:hAnsi="宋体" w:eastAsia="方正仿宋简体" w:cs="方正仿宋简体"/>
          <w:b w:val="0"/>
          <w:bCs w:val="0"/>
          <w:color w:val="000000"/>
          <w:sz w:val="32"/>
          <w:szCs w:val="32"/>
          <w:highlight w:val="none"/>
          <w:lang w:val="en-US" w:eastAsia="zh-CN"/>
        </w:rPr>
        <w:t>审批流程。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3" w:firstLineChars="200"/>
        <w:textAlignment w:val="auto"/>
        <w:rPr>
          <w:rFonts w:hint="eastAsia" w:ascii="宋体" w:hAnsi="宋体" w:eastAsia="方正仿宋简体"/>
          <w:color w:val="000000"/>
          <w:sz w:val="32"/>
          <w:szCs w:val="32"/>
          <w:highlight w:val="none"/>
          <w:lang w:val="en-US" w:eastAsia="zh-CN"/>
        </w:rPr>
      </w:pPr>
      <w:r>
        <w:rPr>
          <w:rFonts w:hint="eastAsia" w:ascii="宋体" w:hAnsi="宋体" w:eastAsia="方正仿宋简体" w:cs="方正仿宋简体"/>
          <w:b/>
          <w:bCs/>
          <w:color w:val="000000"/>
          <w:sz w:val="32"/>
          <w:szCs w:val="32"/>
          <w:highlight w:val="none"/>
          <w:lang w:val="en-US" w:eastAsia="zh-CN"/>
        </w:rPr>
        <w:t>9.关于“未认真落实农村集体‘三资’管理职责”问题</w:t>
      </w:r>
      <w:r>
        <w:rPr>
          <w:rFonts w:hint="eastAsia" w:ascii="宋体" w:hAnsi="宋体" w:eastAsia="方正仿宋简体" w:cs="Times New Roman"/>
          <w:b/>
          <w:bCs/>
          <w:color w:val="000000"/>
          <w:sz w:val="32"/>
          <w:szCs w:val="32"/>
          <w:highlight w:val="none"/>
          <w:lang w:val="en-US" w:eastAsia="zh-CN"/>
        </w:rPr>
        <w:t>的</w:t>
      </w:r>
      <w:r>
        <w:rPr>
          <w:rFonts w:hint="eastAsia" w:ascii="宋体" w:hAnsi="宋体" w:eastAsia="方正仿宋简体"/>
          <w:b/>
          <w:bCs/>
          <w:color w:val="000000"/>
          <w:sz w:val="32"/>
          <w:szCs w:val="32"/>
          <w:highlight w:val="none"/>
          <w:lang w:val="en-US" w:eastAsia="zh-CN"/>
        </w:rPr>
        <w:t>整改</w:t>
      </w:r>
      <w:r>
        <w:rPr>
          <w:rFonts w:hint="eastAsia" w:ascii="宋体" w:hAnsi="宋体"/>
          <w:b/>
          <w:bCs/>
          <w:color w:val="000000"/>
          <w:sz w:val="32"/>
          <w:szCs w:val="32"/>
          <w:highlight w:val="none"/>
          <w:lang w:val="en-US" w:eastAsia="zh-CN"/>
        </w:rPr>
        <w:t>进展</w:t>
      </w:r>
      <w:r>
        <w:rPr>
          <w:rFonts w:hint="eastAsia" w:ascii="宋体" w:hAnsi="宋体" w:eastAsia="方正仿宋简体"/>
          <w:b/>
          <w:bCs/>
          <w:color w:val="000000"/>
          <w:sz w:val="32"/>
          <w:szCs w:val="32"/>
          <w:highlight w:val="none"/>
          <w:lang w:val="en-US" w:eastAsia="zh-CN"/>
        </w:rPr>
        <w:t>情况：</w:t>
      </w:r>
      <w:r>
        <w:rPr>
          <w:rFonts w:hint="eastAsia" w:ascii="宋体" w:hAnsi="宋体" w:eastAsia="方正仿宋简体" w:cs="方正仿宋简体"/>
          <w:b w:val="0"/>
          <w:bCs w:val="0"/>
          <w:color w:val="000000"/>
          <w:sz w:val="32"/>
          <w:szCs w:val="32"/>
          <w:highlight w:val="none"/>
          <w:lang w:val="en-US" w:eastAsia="zh-CN"/>
        </w:rPr>
        <w:t>通过组织村“两委”成员、村民代表学习“四议两公开”制度，强化支出监管。成立资金催缴专班，</w:t>
      </w:r>
      <w:r>
        <w:rPr>
          <w:rFonts w:hint="eastAsia" w:ascii="宋体" w:hAnsi="宋体" w:cs="方正仿宋简体"/>
          <w:b w:val="0"/>
          <w:bCs w:val="0"/>
          <w:color w:val="000000"/>
          <w:sz w:val="32"/>
          <w:szCs w:val="32"/>
          <w:highlight w:val="none"/>
          <w:lang w:val="en-US" w:eastAsia="zh-CN"/>
        </w:rPr>
        <w:t>及时</w:t>
      </w:r>
      <w:r>
        <w:rPr>
          <w:rFonts w:hint="eastAsia" w:ascii="宋体" w:hAnsi="宋体" w:eastAsia="方正仿宋简体" w:cs="方正仿宋简体"/>
          <w:b w:val="0"/>
          <w:bCs w:val="0"/>
          <w:color w:val="000000"/>
          <w:sz w:val="32"/>
          <w:szCs w:val="32"/>
          <w:highlight w:val="none"/>
          <w:lang w:val="en-US" w:eastAsia="zh-CN"/>
        </w:rPr>
        <w:t>收回土地租金并存入财政账户。</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left"/>
        <w:textAlignment w:val="auto"/>
        <w:rPr>
          <w:rFonts w:hint="eastAsia" w:ascii="宋体" w:hAnsi="宋体" w:eastAsia="方正仿宋简体" w:cs="方正仿宋简体"/>
          <w:b w:val="0"/>
          <w:bCs w:val="0"/>
          <w:color w:val="000000"/>
          <w:sz w:val="32"/>
          <w:szCs w:val="32"/>
          <w:highlight w:val="none"/>
          <w:lang w:eastAsia="zh-CN"/>
        </w:rPr>
      </w:pPr>
      <w:r>
        <w:rPr>
          <w:rFonts w:hint="eastAsia" w:ascii="宋体" w:hAnsi="宋体" w:eastAsia="方正仿宋简体" w:cs="方正仿宋简体"/>
          <w:b/>
          <w:bCs/>
          <w:color w:val="000000"/>
          <w:sz w:val="32"/>
          <w:szCs w:val="32"/>
          <w:highlight w:val="none"/>
          <w:lang w:val="en-US" w:eastAsia="zh-CN"/>
        </w:rPr>
        <w:t>10.关于“厉行节约不够”问题</w:t>
      </w:r>
      <w:r>
        <w:rPr>
          <w:rFonts w:hint="eastAsia" w:ascii="宋体" w:hAnsi="宋体" w:eastAsia="方正仿宋简体" w:cs="Times New Roman"/>
          <w:b/>
          <w:bCs/>
          <w:color w:val="000000"/>
          <w:sz w:val="32"/>
          <w:szCs w:val="32"/>
          <w:highlight w:val="none"/>
          <w:lang w:val="en-US" w:eastAsia="zh-CN"/>
        </w:rPr>
        <w:t>的</w:t>
      </w:r>
      <w:r>
        <w:rPr>
          <w:rFonts w:hint="eastAsia" w:ascii="宋体" w:hAnsi="宋体" w:eastAsia="方正仿宋简体"/>
          <w:b/>
          <w:bCs/>
          <w:color w:val="000000"/>
          <w:sz w:val="32"/>
          <w:szCs w:val="32"/>
          <w:highlight w:val="none"/>
          <w:lang w:val="en-US" w:eastAsia="zh-CN"/>
        </w:rPr>
        <w:t>整改</w:t>
      </w:r>
      <w:r>
        <w:rPr>
          <w:rFonts w:hint="eastAsia" w:ascii="宋体" w:hAnsi="宋体"/>
          <w:b/>
          <w:bCs/>
          <w:color w:val="000000"/>
          <w:sz w:val="32"/>
          <w:szCs w:val="32"/>
          <w:highlight w:val="none"/>
          <w:lang w:val="en-US" w:eastAsia="zh-CN"/>
        </w:rPr>
        <w:t>进展</w:t>
      </w:r>
      <w:r>
        <w:rPr>
          <w:rFonts w:hint="eastAsia" w:ascii="宋体" w:hAnsi="宋体" w:eastAsia="方正仿宋简体"/>
          <w:b/>
          <w:bCs/>
          <w:color w:val="000000"/>
          <w:sz w:val="32"/>
          <w:szCs w:val="32"/>
          <w:highlight w:val="none"/>
          <w:lang w:val="en-US" w:eastAsia="zh-CN"/>
        </w:rPr>
        <w:t>情况：</w:t>
      </w:r>
      <w:r>
        <w:rPr>
          <w:rFonts w:hint="eastAsia" w:ascii="宋体" w:hAnsi="宋体" w:eastAsia="方正仿宋简体"/>
          <w:b w:val="0"/>
          <w:bCs w:val="0"/>
          <w:color w:val="000000"/>
          <w:sz w:val="32"/>
          <w:szCs w:val="32"/>
          <w:highlight w:val="none"/>
          <w:lang w:val="en-US" w:eastAsia="zh-CN"/>
        </w:rPr>
        <w:t>理清支出实际情况，严格财务管理</w:t>
      </w:r>
      <w:r>
        <w:rPr>
          <w:rFonts w:hint="eastAsia" w:ascii="宋体" w:hAnsi="宋体" w:eastAsia="方正仿宋简体" w:cs="方正仿宋简体"/>
          <w:b w:val="0"/>
          <w:bCs w:val="0"/>
          <w:color w:val="000000"/>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left"/>
        <w:textAlignment w:val="auto"/>
        <w:rPr>
          <w:rFonts w:hint="eastAsia" w:ascii="宋体" w:hAnsi="宋体" w:eastAsia="方正仿宋简体" w:cs="Times New Roman"/>
          <w:strike w:val="0"/>
          <w:dstrike w:val="0"/>
          <w:color w:val="000000"/>
          <w:sz w:val="32"/>
          <w:szCs w:val="32"/>
          <w:highlight w:val="none"/>
          <w:lang w:val="en-US" w:eastAsia="zh-CN"/>
        </w:rPr>
      </w:pPr>
      <w:r>
        <w:rPr>
          <w:rFonts w:hint="eastAsia" w:ascii="宋体" w:hAnsi="宋体" w:eastAsia="方正仿宋简体" w:cs="方正仿宋简体"/>
          <w:b/>
          <w:bCs/>
          <w:color w:val="000000"/>
          <w:sz w:val="32"/>
          <w:szCs w:val="32"/>
          <w:highlight w:val="none"/>
          <w:lang w:val="en-US" w:eastAsia="zh-CN"/>
        </w:rPr>
        <w:t>11.关于“无依据支出关心关爱活动费用”问题</w:t>
      </w:r>
      <w:r>
        <w:rPr>
          <w:rFonts w:hint="eastAsia" w:ascii="宋体" w:hAnsi="宋体" w:eastAsia="方正仿宋简体" w:cs="Times New Roman"/>
          <w:b/>
          <w:bCs/>
          <w:color w:val="000000"/>
          <w:sz w:val="32"/>
          <w:szCs w:val="32"/>
          <w:highlight w:val="none"/>
          <w:lang w:val="en-US" w:eastAsia="zh-CN"/>
        </w:rPr>
        <w:t>的</w:t>
      </w:r>
      <w:r>
        <w:rPr>
          <w:rFonts w:hint="eastAsia" w:ascii="宋体" w:hAnsi="宋体" w:eastAsia="方正仿宋简体"/>
          <w:b/>
          <w:bCs/>
          <w:color w:val="000000"/>
          <w:sz w:val="32"/>
          <w:szCs w:val="32"/>
          <w:highlight w:val="none"/>
          <w:lang w:val="en-US" w:eastAsia="zh-CN"/>
        </w:rPr>
        <w:t>整改</w:t>
      </w:r>
      <w:r>
        <w:rPr>
          <w:rFonts w:hint="eastAsia" w:ascii="宋体" w:hAnsi="宋体"/>
          <w:b/>
          <w:bCs/>
          <w:color w:val="000000"/>
          <w:sz w:val="32"/>
          <w:szCs w:val="32"/>
          <w:highlight w:val="none"/>
          <w:lang w:val="en-US" w:eastAsia="zh-CN"/>
        </w:rPr>
        <w:t>进展</w:t>
      </w:r>
      <w:r>
        <w:rPr>
          <w:rFonts w:hint="eastAsia" w:ascii="宋体" w:hAnsi="宋体" w:eastAsia="方正仿宋简体"/>
          <w:b/>
          <w:bCs/>
          <w:color w:val="000000"/>
          <w:sz w:val="32"/>
          <w:szCs w:val="32"/>
          <w:highlight w:val="none"/>
          <w:lang w:val="en-US" w:eastAsia="zh-CN"/>
        </w:rPr>
        <w:t>情况</w:t>
      </w:r>
      <w:r>
        <w:rPr>
          <w:rFonts w:hint="eastAsia" w:ascii="宋体" w:hAnsi="宋体"/>
          <w:b/>
          <w:bCs/>
          <w:color w:val="000000"/>
          <w:sz w:val="32"/>
          <w:szCs w:val="32"/>
          <w:highlight w:val="none"/>
          <w:lang w:val="en-US" w:eastAsia="zh-CN"/>
        </w:rPr>
        <w:t>：</w:t>
      </w:r>
      <w:r>
        <w:rPr>
          <w:rFonts w:hint="eastAsia" w:ascii="宋体" w:hAnsi="宋体" w:eastAsia="方正仿宋简体" w:cs="Times New Roman"/>
          <w:strike w:val="0"/>
          <w:dstrike w:val="0"/>
          <w:color w:val="000000"/>
          <w:sz w:val="32"/>
          <w:szCs w:val="32"/>
          <w:highlight w:val="none"/>
          <w:lang w:val="en-US" w:eastAsia="zh-CN"/>
        </w:rPr>
        <w:t>完成对无依据支出问题的调查核实，全面收集整理发票、领取花名册、慰问依据等资料，为财务追溯提供有力支撑。</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left"/>
        <w:textAlignment w:val="auto"/>
        <w:rPr>
          <w:rFonts w:hint="default" w:ascii="宋体" w:hAnsi="宋体" w:eastAsia="方正仿宋简体" w:cs="Times New Roman"/>
          <w:strike w:val="0"/>
          <w:dstrike w:val="0"/>
          <w:color w:val="000000"/>
          <w:sz w:val="32"/>
          <w:szCs w:val="32"/>
          <w:highlight w:val="none"/>
          <w:lang w:val="en-US" w:eastAsia="zh-CN"/>
        </w:rPr>
      </w:pPr>
      <w:r>
        <w:rPr>
          <w:rFonts w:hint="eastAsia" w:ascii="宋体" w:hAnsi="宋体" w:eastAsia="方正仿宋简体" w:cs="方正仿宋简体"/>
          <w:b/>
          <w:bCs/>
          <w:color w:val="000000"/>
          <w:sz w:val="32"/>
          <w:szCs w:val="32"/>
          <w:highlight w:val="none"/>
          <w:lang w:val="en-US" w:eastAsia="zh-CN"/>
        </w:rPr>
        <w:t>12.关于“违规借支村级资金”问题的</w:t>
      </w:r>
      <w:r>
        <w:rPr>
          <w:rFonts w:hint="eastAsia" w:ascii="宋体" w:hAnsi="宋体" w:eastAsia="方正仿宋简体"/>
          <w:b/>
          <w:bCs/>
          <w:color w:val="000000"/>
          <w:sz w:val="32"/>
          <w:szCs w:val="32"/>
          <w:highlight w:val="none"/>
          <w:lang w:val="en-US" w:eastAsia="zh-CN"/>
        </w:rPr>
        <w:t>整改</w:t>
      </w:r>
      <w:r>
        <w:rPr>
          <w:rFonts w:hint="eastAsia" w:ascii="宋体" w:hAnsi="宋体"/>
          <w:b/>
          <w:bCs/>
          <w:color w:val="000000"/>
          <w:sz w:val="32"/>
          <w:szCs w:val="32"/>
          <w:highlight w:val="none"/>
          <w:lang w:val="en-US" w:eastAsia="zh-CN"/>
        </w:rPr>
        <w:t>进展</w:t>
      </w:r>
      <w:r>
        <w:rPr>
          <w:rFonts w:hint="eastAsia" w:ascii="宋体" w:hAnsi="宋体" w:eastAsia="方正仿宋简体"/>
          <w:b/>
          <w:bCs/>
          <w:color w:val="000000"/>
          <w:sz w:val="32"/>
          <w:szCs w:val="32"/>
          <w:highlight w:val="none"/>
          <w:lang w:val="en-US" w:eastAsia="zh-CN"/>
        </w:rPr>
        <w:t>情况：</w:t>
      </w:r>
      <w:r>
        <w:rPr>
          <w:rFonts w:hint="eastAsia" w:ascii="宋体" w:hAnsi="宋体" w:eastAsia="方正仿宋简体" w:cs="Times New Roman"/>
          <w:b/>
          <w:bCs/>
          <w:strike w:val="0"/>
          <w:dstrike w:val="0"/>
          <w:color w:val="000000"/>
          <w:sz w:val="32"/>
          <w:szCs w:val="32"/>
          <w:highlight w:val="none"/>
          <w:lang w:val="en-US" w:eastAsia="zh-CN"/>
        </w:rPr>
        <w:t>一是</w:t>
      </w:r>
      <w:r>
        <w:rPr>
          <w:rFonts w:hint="eastAsia" w:ascii="宋体" w:hAnsi="宋体" w:eastAsia="方正仿宋简体" w:cs="Times New Roman"/>
          <w:strike w:val="0"/>
          <w:dstrike w:val="0"/>
          <w:color w:val="000000"/>
          <w:sz w:val="32"/>
          <w:szCs w:val="32"/>
          <w:highlight w:val="none"/>
          <w:lang w:val="en-US" w:eastAsia="zh-CN"/>
        </w:rPr>
        <w:t>成立清查小组全面清查借支资金</w:t>
      </w:r>
      <w:r>
        <w:rPr>
          <w:rFonts w:hint="eastAsia" w:ascii="宋体" w:hAnsi="宋体" w:cs="Times New Roman"/>
          <w:strike w:val="0"/>
          <w:dstrike w:val="0"/>
          <w:color w:val="000000"/>
          <w:sz w:val="32"/>
          <w:szCs w:val="32"/>
          <w:highlight w:val="none"/>
          <w:lang w:val="en-US" w:eastAsia="zh-CN"/>
        </w:rPr>
        <w:t>，</w:t>
      </w:r>
      <w:r>
        <w:rPr>
          <w:rFonts w:hint="eastAsia" w:ascii="宋体" w:hAnsi="宋体" w:eastAsia="方正仿宋简体" w:cs="Times New Roman"/>
          <w:strike w:val="0"/>
          <w:dstrike w:val="0"/>
          <w:color w:val="000000"/>
          <w:sz w:val="32"/>
          <w:szCs w:val="32"/>
          <w:highlight w:val="none"/>
          <w:lang w:val="en-US" w:eastAsia="zh-CN"/>
        </w:rPr>
        <w:t>明确借支资金的用途和流向，违规借支资金已</w:t>
      </w:r>
      <w:r>
        <w:rPr>
          <w:rFonts w:hint="eastAsia" w:ascii="宋体" w:hAnsi="宋体" w:cs="Times New Roman"/>
          <w:strike w:val="0"/>
          <w:dstrike w:val="0"/>
          <w:color w:val="000000"/>
          <w:sz w:val="32"/>
          <w:szCs w:val="32"/>
          <w:highlight w:val="none"/>
          <w:lang w:val="en-US" w:eastAsia="zh-CN"/>
        </w:rPr>
        <w:t>全额收回村集体</w:t>
      </w:r>
      <w:r>
        <w:rPr>
          <w:rFonts w:hint="eastAsia" w:ascii="宋体" w:hAnsi="宋体" w:eastAsia="方正仿宋简体" w:cs="Times New Roman"/>
          <w:strike w:val="0"/>
          <w:dstrike w:val="0"/>
          <w:color w:val="000000"/>
          <w:sz w:val="32"/>
          <w:szCs w:val="32"/>
          <w:highlight w:val="none"/>
          <w:lang w:val="en-US" w:eastAsia="zh-CN"/>
        </w:rPr>
        <w:t>。</w:t>
      </w:r>
      <w:r>
        <w:rPr>
          <w:rFonts w:hint="eastAsia" w:ascii="宋体" w:hAnsi="宋体" w:eastAsia="方正仿宋简体" w:cs="Times New Roman"/>
          <w:b/>
          <w:bCs/>
          <w:strike w:val="0"/>
          <w:dstrike w:val="0"/>
          <w:color w:val="000000"/>
          <w:sz w:val="32"/>
          <w:szCs w:val="32"/>
          <w:highlight w:val="none"/>
          <w:lang w:val="en-US" w:eastAsia="zh-CN"/>
        </w:rPr>
        <w:t>二是</w:t>
      </w:r>
      <w:r>
        <w:rPr>
          <w:rFonts w:hint="eastAsia" w:ascii="宋体" w:hAnsi="宋体" w:eastAsia="方正仿宋简体" w:cs="方正仿宋简体"/>
          <w:color w:val="000000"/>
          <w:sz w:val="32"/>
          <w:szCs w:val="32"/>
          <w:highlight w:val="none"/>
          <w:u w:val="none"/>
          <w:lang w:val="en-US" w:eastAsia="zh-CN"/>
        </w:rPr>
        <w:t>严格执行《杉阳镇财务管理制度（试行）》，</w:t>
      </w:r>
      <w:r>
        <w:rPr>
          <w:rFonts w:hint="eastAsia" w:ascii="宋体" w:hAnsi="宋体" w:eastAsia="方正仿宋简体" w:cs="Times New Roman"/>
          <w:strike w:val="0"/>
          <w:dstrike w:val="0"/>
          <w:color w:val="000000"/>
          <w:sz w:val="32"/>
          <w:szCs w:val="32"/>
          <w:highlight w:val="none"/>
          <w:lang w:val="en-US" w:eastAsia="zh-CN"/>
        </w:rPr>
        <w:t>严格执行财务审批制度，杜绝白条入账。</w:t>
      </w:r>
    </w:p>
    <w:p>
      <w:pPr>
        <w:keepNext w:val="0"/>
        <w:keepLines w:val="0"/>
        <w:widowControl/>
        <w:suppressLineNumbers w:val="0"/>
        <w:ind w:firstLine="643" w:firstLineChars="200"/>
        <w:jc w:val="left"/>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方正仿宋简体"/>
          <w:b/>
          <w:bCs/>
          <w:color w:val="000000"/>
          <w:sz w:val="32"/>
          <w:szCs w:val="32"/>
          <w:highlight w:val="none"/>
          <w:lang w:val="en-US" w:eastAsia="zh-CN"/>
        </w:rPr>
        <w:t>13.关于“大额资金使用不规范”问题</w:t>
      </w:r>
      <w:r>
        <w:rPr>
          <w:rFonts w:hint="eastAsia" w:ascii="宋体" w:hAnsi="宋体" w:eastAsia="方正仿宋简体" w:cs="Times New Roman"/>
          <w:b/>
          <w:bCs/>
          <w:color w:val="000000"/>
          <w:sz w:val="32"/>
          <w:szCs w:val="32"/>
          <w:highlight w:val="none"/>
          <w:lang w:val="en-US" w:eastAsia="zh-CN"/>
        </w:rPr>
        <w:t>的</w:t>
      </w:r>
      <w:r>
        <w:rPr>
          <w:rFonts w:hint="eastAsia" w:ascii="宋体" w:hAnsi="宋体" w:eastAsia="方正仿宋简体"/>
          <w:b/>
          <w:bCs/>
          <w:color w:val="000000"/>
          <w:sz w:val="32"/>
          <w:szCs w:val="32"/>
          <w:highlight w:val="none"/>
          <w:lang w:val="en-US" w:eastAsia="zh-CN"/>
        </w:rPr>
        <w:t>整改</w:t>
      </w:r>
      <w:r>
        <w:rPr>
          <w:rFonts w:hint="eastAsia" w:ascii="宋体" w:hAnsi="宋体"/>
          <w:b/>
          <w:bCs/>
          <w:color w:val="000000"/>
          <w:sz w:val="32"/>
          <w:szCs w:val="32"/>
          <w:highlight w:val="none"/>
          <w:lang w:val="en-US" w:eastAsia="zh-CN"/>
        </w:rPr>
        <w:t>进展</w:t>
      </w:r>
      <w:r>
        <w:rPr>
          <w:rFonts w:hint="eastAsia" w:ascii="宋体" w:hAnsi="宋体" w:eastAsia="方正仿宋简体"/>
          <w:b/>
          <w:bCs/>
          <w:color w:val="000000"/>
          <w:sz w:val="32"/>
          <w:szCs w:val="32"/>
          <w:highlight w:val="none"/>
          <w:lang w:val="en-US" w:eastAsia="zh-CN"/>
        </w:rPr>
        <w:t>情况：</w:t>
      </w:r>
      <w:r>
        <w:rPr>
          <w:rFonts w:hint="eastAsia" w:ascii="宋体" w:hAnsi="宋体" w:eastAsia="方正仿宋简体"/>
          <w:b w:val="0"/>
          <w:bCs w:val="0"/>
          <w:strike w:val="0"/>
          <w:dstrike w:val="0"/>
          <w:color w:val="000000"/>
          <w:sz w:val="32"/>
          <w:szCs w:val="32"/>
          <w:highlight w:val="none"/>
          <w:lang w:val="en-US" w:eastAsia="zh-CN"/>
        </w:rPr>
        <w:t>完成</w:t>
      </w:r>
      <w:r>
        <w:rPr>
          <w:rFonts w:hint="eastAsia" w:ascii="宋体" w:hAnsi="宋体" w:eastAsia="方正仿宋简体" w:cs="Times New Roman"/>
          <w:color w:val="000000"/>
          <w:sz w:val="32"/>
          <w:szCs w:val="32"/>
          <w:highlight w:val="none"/>
          <w:lang w:val="en-US" w:eastAsia="zh-CN"/>
        </w:rPr>
        <w:t>寨子头垃圾热解站资金支出材料和麦田公路修复支出的相关合同及协议等相关项目建设资料收集整理。</w:t>
      </w:r>
      <w:r>
        <w:rPr>
          <w:rFonts w:hint="eastAsia" w:ascii="宋体" w:hAnsi="宋体" w:eastAsia="方正仿宋简体" w:cs="Times New Roman"/>
          <w:strike w:val="0"/>
          <w:dstrike w:val="0"/>
          <w:color w:val="000000"/>
          <w:sz w:val="32"/>
          <w:szCs w:val="32"/>
          <w:highlight w:val="none"/>
          <w:lang w:val="en-US" w:eastAsia="zh-CN"/>
        </w:rPr>
        <w:t>严格执行大额资金使用审批流程，确保资金使用安全规范。</w:t>
      </w:r>
    </w:p>
    <w:p>
      <w:pPr>
        <w:keepNext w:val="0"/>
        <w:keepLines w:val="0"/>
        <w:pageBreakBefore w:val="0"/>
        <w:widowControl w:val="0"/>
        <w:kinsoku/>
        <w:wordWrap/>
        <w:overflowPunct/>
        <w:topLinePunct w:val="0"/>
        <w:autoSpaceDE/>
        <w:autoSpaceDN/>
        <w:bidi w:val="0"/>
        <w:adjustRightInd/>
        <w:snapToGrid/>
        <w:spacing w:line="588" w:lineRule="exact"/>
        <w:ind w:firstLine="643" w:firstLineChars="200"/>
        <w:textAlignment w:val="auto"/>
        <w:rPr>
          <w:rFonts w:hint="eastAsia" w:ascii="宋体" w:hAnsi="宋体" w:eastAsia="方正仿宋简体"/>
          <w:b/>
          <w:bCs/>
          <w:color w:val="000000"/>
          <w:sz w:val="32"/>
          <w:szCs w:val="32"/>
          <w:highlight w:val="none"/>
          <w:lang w:val="en-US" w:eastAsia="zh-CN"/>
        </w:rPr>
      </w:pPr>
      <w:r>
        <w:rPr>
          <w:rFonts w:hint="eastAsia" w:ascii="宋体" w:hAnsi="宋体" w:eastAsia="方正仿宋简体" w:cs="方正仿宋简体"/>
          <w:b/>
          <w:bCs/>
          <w:color w:val="000000"/>
          <w:sz w:val="32"/>
          <w:szCs w:val="32"/>
          <w:highlight w:val="none"/>
          <w:lang w:val="en-US" w:eastAsia="zh-CN"/>
        </w:rPr>
        <w:t>14.关于“财务报销不严谨”问题</w:t>
      </w:r>
      <w:r>
        <w:rPr>
          <w:rFonts w:hint="eastAsia" w:ascii="宋体" w:hAnsi="宋体" w:eastAsia="方正仿宋简体" w:cs="Times New Roman"/>
          <w:b/>
          <w:bCs/>
          <w:color w:val="000000"/>
          <w:sz w:val="32"/>
          <w:szCs w:val="32"/>
          <w:highlight w:val="none"/>
          <w:lang w:val="en-US" w:eastAsia="zh-CN"/>
        </w:rPr>
        <w:t>的</w:t>
      </w:r>
      <w:r>
        <w:rPr>
          <w:rFonts w:hint="eastAsia" w:ascii="宋体" w:hAnsi="宋体" w:eastAsia="方正仿宋简体"/>
          <w:b/>
          <w:bCs/>
          <w:color w:val="000000"/>
          <w:sz w:val="32"/>
          <w:szCs w:val="32"/>
          <w:highlight w:val="none"/>
          <w:lang w:val="en-US" w:eastAsia="zh-CN"/>
        </w:rPr>
        <w:t>整改</w:t>
      </w:r>
      <w:r>
        <w:rPr>
          <w:rFonts w:hint="eastAsia" w:ascii="宋体" w:hAnsi="宋体"/>
          <w:b/>
          <w:bCs/>
          <w:color w:val="000000"/>
          <w:sz w:val="32"/>
          <w:szCs w:val="32"/>
          <w:highlight w:val="none"/>
          <w:lang w:val="en-US" w:eastAsia="zh-CN"/>
        </w:rPr>
        <w:t>进展</w:t>
      </w:r>
      <w:r>
        <w:rPr>
          <w:rFonts w:hint="eastAsia" w:ascii="宋体" w:hAnsi="宋体" w:eastAsia="方正仿宋简体"/>
          <w:b/>
          <w:bCs/>
          <w:color w:val="000000"/>
          <w:sz w:val="32"/>
          <w:szCs w:val="32"/>
          <w:highlight w:val="none"/>
          <w:lang w:val="en-US" w:eastAsia="zh-CN"/>
        </w:rPr>
        <w:t>情况：</w:t>
      </w:r>
      <w:r>
        <w:rPr>
          <w:rFonts w:hint="eastAsia" w:ascii="宋体" w:hAnsi="宋体" w:eastAsia="方正仿宋简体" w:cs="方正仿宋简体"/>
          <w:color w:val="000000"/>
          <w:sz w:val="32"/>
          <w:szCs w:val="32"/>
          <w:highlight w:val="none"/>
          <w:lang w:val="en-US" w:eastAsia="zh-CN"/>
        </w:rPr>
        <w:t>加强财务管理制度学习</w:t>
      </w:r>
      <w:r>
        <w:rPr>
          <w:rFonts w:hint="eastAsia" w:ascii="宋体" w:hAnsi="宋体" w:eastAsia="方正仿宋简体" w:cs="方正仿宋简体"/>
          <w:color w:val="000000"/>
          <w:sz w:val="32"/>
          <w:szCs w:val="32"/>
          <w:highlight w:val="none"/>
          <w:lang w:eastAsia="zh-CN"/>
        </w:rPr>
        <w:t>，</w:t>
      </w:r>
      <w:r>
        <w:rPr>
          <w:rFonts w:hint="eastAsia" w:ascii="宋体" w:hAnsi="宋体" w:eastAsia="方正仿宋简体" w:cs="方正仿宋简体"/>
          <w:color w:val="000000"/>
          <w:sz w:val="32"/>
          <w:szCs w:val="32"/>
          <w:highlight w:val="none"/>
          <w:lang w:val="en-US" w:eastAsia="zh-CN"/>
        </w:rPr>
        <w:t>明确凭证管理审核责任，规范报账材料。</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left"/>
        <w:textAlignment w:val="auto"/>
        <w:rPr>
          <w:rFonts w:hint="eastAsia" w:ascii="宋体" w:hAnsi="宋体" w:cs="方正仿宋简体"/>
          <w:color w:val="000000"/>
          <w:sz w:val="32"/>
          <w:szCs w:val="32"/>
          <w:highlight w:val="none"/>
          <w:lang w:val="en-US" w:eastAsia="zh-CN"/>
        </w:rPr>
      </w:pPr>
      <w:r>
        <w:rPr>
          <w:rFonts w:hint="eastAsia" w:ascii="宋体" w:hAnsi="宋体" w:eastAsia="方正仿宋简体" w:cs="方正仿宋简体"/>
          <w:b/>
          <w:bCs/>
          <w:color w:val="000000"/>
          <w:sz w:val="32"/>
          <w:szCs w:val="32"/>
          <w:highlight w:val="none"/>
          <w:lang w:val="en-US" w:eastAsia="zh-CN"/>
        </w:rPr>
        <w:t>15.关于“解决矛盾纠纷不及时”问题</w:t>
      </w:r>
      <w:r>
        <w:rPr>
          <w:rFonts w:hint="eastAsia" w:ascii="宋体" w:hAnsi="宋体" w:eastAsia="方正仿宋简体" w:cs="Times New Roman"/>
          <w:b/>
          <w:bCs/>
          <w:color w:val="000000"/>
          <w:sz w:val="32"/>
          <w:szCs w:val="32"/>
          <w:highlight w:val="none"/>
          <w:lang w:val="en-US" w:eastAsia="zh-CN"/>
        </w:rPr>
        <w:t>的</w:t>
      </w:r>
      <w:r>
        <w:rPr>
          <w:rFonts w:hint="eastAsia" w:ascii="宋体" w:hAnsi="宋体" w:eastAsia="方正仿宋简体"/>
          <w:b/>
          <w:bCs/>
          <w:color w:val="000000"/>
          <w:sz w:val="32"/>
          <w:szCs w:val="32"/>
          <w:highlight w:val="none"/>
          <w:lang w:val="en-US" w:eastAsia="zh-CN"/>
        </w:rPr>
        <w:t>整改</w:t>
      </w:r>
      <w:r>
        <w:rPr>
          <w:rFonts w:hint="eastAsia" w:ascii="宋体" w:hAnsi="宋体"/>
          <w:b/>
          <w:bCs/>
          <w:color w:val="000000"/>
          <w:sz w:val="32"/>
          <w:szCs w:val="32"/>
          <w:highlight w:val="none"/>
          <w:lang w:val="en-US" w:eastAsia="zh-CN"/>
        </w:rPr>
        <w:t>进展</w:t>
      </w:r>
      <w:r>
        <w:rPr>
          <w:rFonts w:hint="eastAsia" w:ascii="宋体" w:hAnsi="宋体" w:eastAsia="方正仿宋简体"/>
          <w:b/>
          <w:bCs/>
          <w:color w:val="000000"/>
          <w:sz w:val="32"/>
          <w:szCs w:val="32"/>
          <w:highlight w:val="none"/>
          <w:lang w:val="en-US" w:eastAsia="zh-CN"/>
        </w:rPr>
        <w:t>情况：</w:t>
      </w:r>
      <w:r>
        <w:rPr>
          <w:rFonts w:hint="eastAsia" w:ascii="宋体" w:hAnsi="宋体"/>
          <w:b/>
          <w:bCs/>
          <w:color w:val="000000"/>
          <w:sz w:val="32"/>
          <w:szCs w:val="32"/>
          <w:highlight w:val="none"/>
          <w:lang w:val="en-US" w:eastAsia="zh-CN"/>
        </w:rPr>
        <w:t>一是</w:t>
      </w:r>
      <w:r>
        <w:rPr>
          <w:rFonts w:hint="eastAsia" w:ascii="宋体" w:hAnsi="宋体"/>
          <w:b w:val="0"/>
          <w:bCs w:val="0"/>
          <w:color w:val="000000"/>
          <w:sz w:val="32"/>
          <w:szCs w:val="32"/>
          <w:highlight w:val="none"/>
          <w:lang w:val="en-US" w:eastAsia="zh-CN"/>
        </w:rPr>
        <w:t>积极向上请示汇报，争取资金，</w:t>
      </w:r>
      <w:r>
        <w:rPr>
          <w:rFonts w:hint="eastAsia" w:ascii="宋体" w:hAnsi="宋体" w:cs="方正仿宋简体"/>
          <w:color w:val="000000"/>
          <w:sz w:val="32"/>
          <w:szCs w:val="32"/>
          <w:highlight w:val="none"/>
          <w:lang w:val="en-US" w:eastAsia="zh-CN"/>
        </w:rPr>
        <w:t>解决好永厂公路建设问题</w:t>
      </w:r>
      <w:r>
        <w:rPr>
          <w:rFonts w:hint="eastAsia" w:ascii="宋体" w:hAnsi="宋体" w:eastAsia="方正仿宋简体" w:cs="方正仿宋简体"/>
          <w:color w:val="000000"/>
          <w:sz w:val="32"/>
          <w:szCs w:val="32"/>
          <w:highlight w:val="none"/>
          <w:lang w:val="en-US" w:eastAsia="zh-CN"/>
        </w:rPr>
        <w:t>。</w:t>
      </w:r>
      <w:r>
        <w:rPr>
          <w:rFonts w:hint="eastAsia" w:ascii="宋体" w:hAnsi="宋体" w:cs="方正仿宋简体"/>
          <w:b/>
          <w:bCs/>
          <w:color w:val="000000"/>
          <w:sz w:val="32"/>
          <w:szCs w:val="32"/>
          <w:highlight w:val="none"/>
          <w:lang w:val="en-US" w:eastAsia="zh-CN"/>
        </w:rPr>
        <w:t>二是</w:t>
      </w:r>
      <w:r>
        <w:rPr>
          <w:rFonts w:hint="eastAsia" w:ascii="宋体" w:hAnsi="宋体" w:cs="方正仿宋简体"/>
          <w:b w:val="0"/>
          <w:bCs w:val="0"/>
          <w:color w:val="000000"/>
          <w:sz w:val="32"/>
          <w:szCs w:val="32"/>
          <w:highlight w:val="none"/>
          <w:u w:val="none"/>
          <w:lang w:val="en-US" w:eastAsia="zh-CN"/>
        </w:rPr>
        <w:t>协调</w:t>
      </w:r>
      <w:r>
        <w:rPr>
          <w:rFonts w:hint="eastAsia" w:ascii="宋体" w:hAnsi="宋体" w:eastAsia="方正仿宋简体" w:cs="方正仿宋简体"/>
          <w:color w:val="000000"/>
          <w:sz w:val="32"/>
          <w:szCs w:val="32"/>
          <w:highlight w:val="none"/>
          <w:u w:val="none"/>
          <w:lang w:val="en-US" w:eastAsia="zh-CN"/>
        </w:rPr>
        <w:t>大磨山牛厂</w:t>
      </w:r>
      <w:r>
        <w:rPr>
          <w:rFonts w:hint="eastAsia" w:ascii="宋体" w:hAnsi="宋体" w:cs="方正仿宋简体"/>
          <w:color w:val="000000"/>
          <w:sz w:val="32"/>
          <w:szCs w:val="32"/>
          <w:highlight w:val="none"/>
          <w:u w:val="none"/>
          <w:lang w:val="en-US" w:eastAsia="zh-CN"/>
        </w:rPr>
        <w:t>完成</w:t>
      </w:r>
      <w:r>
        <w:rPr>
          <w:rFonts w:hint="eastAsia" w:ascii="宋体" w:hAnsi="宋体" w:eastAsia="方正仿宋简体" w:cs="方正仿宋简体"/>
          <w:color w:val="000000"/>
          <w:sz w:val="32"/>
          <w:szCs w:val="32"/>
          <w:highlight w:val="none"/>
          <w:u w:val="none"/>
          <w:lang w:val="en-US" w:eastAsia="zh-CN"/>
        </w:rPr>
        <w:t>架电钢塔和电线杆</w:t>
      </w:r>
      <w:r>
        <w:rPr>
          <w:rFonts w:hint="eastAsia" w:ascii="宋体" w:hAnsi="宋体" w:cs="方正仿宋简体"/>
          <w:color w:val="000000"/>
          <w:sz w:val="32"/>
          <w:szCs w:val="32"/>
          <w:highlight w:val="none"/>
          <w:u w:val="none"/>
          <w:lang w:val="en-US" w:eastAsia="zh-CN"/>
        </w:rPr>
        <w:t>占地补偿资金兑补。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textAlignment w:val="auto"/>
        <w:rPr>
          <w:rFonts w:hint="default" w:ascii="宋体" w:hAnsi="宋体"/>
          <w:color w:val="000000"/>
          <w:highlight w:val="none"/>
          <w:lang w:val="en-US" w:eastAsia="zh-CN"/>
        </w:rPr>
      </w:pPr>
      <w:r>
        <w:rPr>
          <w:rFonts w:hint="eastAsia" w:ascii="宋体" w:hAnsi="宋体" w:eastAsia="方正楷体简体" w:cs="方正楷体简体"/>
          <w:b w:val="0"/>
          <w:bCs w:val="0"/>
          <w:color w:val="000000"/>
          <w:sz w:val="32"/>
          <w:szCs w:val="32"/>
          <w:highlight w:val="none"/>
          <w:lang w:val="en-US" w:eastAsia="zh-CN"/>
        </w:rPr>
        <w:t>（三）聚焦基层党组织软弱涣散、组织力欠缺问题方面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3" w:firstLineChars="200"/>
        <w:textAlignment w:val="auto"/>
        <w:rPr>
          <w:rFonts w:hint="default" w:ascii="宋体" w:hAnsi="宋体" w:eastAsia="方正仿宋简体" w:cs="方正仿宋简体"/>
          <w:b/>
          <w:bCs/>
          <w:color w:val="000000"/>
          <w:sz w:val="32"/>
          <w:szCs w:val="32"/>
          <w:highlight w:val="none"/>
          <w:lang w:val="en-US" w:eastAsia="zh-CN"/>
        </w:rPr>
      </w:pPr>
      <w:r>
        <w:rPr>
          <w:rFonts w:hint="eastAsia" w:ascii="宋体" w:hAnsi="宋体" w:eastAsia="方正仿宋简体" w:cs="方正仿宋简体"/>
          <w:b/>
          <w:bCs/>
          <w:color w:val="000000"/>
          <w:sz w:val="32"/>
          <w:szCs w:val="32"/>
          <w:highlight w:val="none"/>
          <w:lang w:val="en-US" w:eastAsia="zh-CN"/>
        </w:rPr>
        <w:t>16.关于“活动场所管理不善”问题</w:t>
      </w:r>
      <w:r>
        <w:rPr>
          <w:rFonts w:hint="eastAsia" w:ascii="宋体" w:hAnsi="宋体" w:eastAsia="方正仿宋简体" w:cs="Times New Roman"/>
          <w:b/>
          <w:bCs/>
          <w:color w:val="000000"/>
          <w:sz w:val="32"/>
          <w:szCs w:val="32"/>
          <w:highlight w:val="none"/>
          <w:lang w:val="en-US" w:eastAsia="zh-CN"/>
        </w:rPr>
        <w:t>的</w:t>
      </w:r>
      <w:r>
        <w:rPr>
          <w:rFonts w:hint="eastAsia" w:ascii="宋体" w:hAnsi="宋体" w:eastAsia="方正仿宋简体"/>
          <w:b/>
          <w:bCs/>
          <w:color w:val="000000"/>
          <w:sz w:val="32"/>
          <w:szCs w:val="32"/>
          <w:highlight w:val="none"/>
          <w:lang w:val="en-US" w:eastAsia="zh-CN"/>
        </w:rPr>
        <w:t>整改</w:t>
      </w:r>
      <w:r>
        <w:rPr>
          <w:rFonts w:hint="eastAsia" w:ascii="宋体" w:hAnsi="宋体"/>
          <w:b/>
          <w:bCs/>
          <w:color w:val="000000"/>
          <w:sz w:val="32"/>
          <w:szCs w:val="32"/>
          <w:highlight w:val="none"/>
          <w:lang w:val="en-US" w:eastAsia="zh-CN"/>
        </w:rPr>
        <w:t>进展</w:t>
      </w:r>
      <w:r>
        <w:rPr>
          <w:rFonts w:hint="eastAsia" w:ascii="宋体" w:hAnsi="宋体" w:eastAsia="方正仿宋简体"/>
          <w:b/>
          <w:bCs/>
          <w:color w:val="000000"/>
          <w:sz w:val="32"/>
          <w:szCs w:val="32"/>
          <w:highlight w:val="none"/>
          <w:lang w:val="en-US" w:eastAsia="zh-CN"/>
        </w:rPr>
        <w:t>情况：</w:t>
      </w:r>
      <w:r>
        <w:rPr>
          <w:rFonts w:hint="eastAsia" w:ascii="宋体" w:hAnsi="宋体" w:eastAsia="方正仿宋简体" w:cs="Times New Roman"/>
          <w:color w:val="000000"/>
          <w:sz w:val="32"/>
          <w:szCs w:val="32"/>
          <w:highlight w:val="none"/>
          <w:lang w:val="en-US" w:eastAsia="zh-CN"/>
        </w:rPr>
        <w:t>及时更换破损国旗，</w:t>
      </w:r>
      <w:r>
        <w:rPr>
          <w:rFonts w:hint="eastAsia" w:ascii="宋体" w:hAnsi="宋体" w:eastAsia="方正仿宋简体" w:cs="Times New Roman"/>
          <w:color w:val="000000"/>
          <w:kern w:val="2"/>
          <w:sz w:val="32"/>
          <w:szCs w:val="32"/>
          <w:highlight w:val="none"/>
          <w:lang w:val="en-US" w:eastAsia="zh-CN" w:bidi="ar-SA"/>
        </w:rPr>
        <w:t>督促占用活动场所堆放建材相关人员，将建材及时进行清理，恢复活动场所的正常使用功能</w:t>
      </w:r>
      <w:r>
        <w:rPr>
          <w:rFonts w:hint="eastAsia" w:ascii="宋体" w:hAnsi="宋体" w:eastAsia="方正仿宋简体" w:cs="方正仿宋简体"/>
          <w:b w:val="0"/>
          <w:bCs w:val="0"/>
          <w:color w:val="000000"/>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left"/>
        <w:textAlignment w:val="auto"/>
        <w:rPr>
          <w:rFonts w:hint="eastAsia" w:ascii="宋体" w:hAnsi="宋体" w:eastAsia="方正仿宋简体" w:cs="Times New Roman"/>
          <w:color w:val="000000"/>
          <w:kern w:val="2"/>
          <w:sz w:val="32"/>
          <w:szCs w:val="32"/>
          <w:highlight w:val="none"/>
          <w:lang w:val="en-US" w:eastAsia="zh-CN" w:bidi="ar-SA"/>
        </w:rPr>
      </w:pPr>
      <w:r>
        <w:rPr>
          <w:rFonts w:hint="eastAsia" w:ascii="宋体" w:hAnsi="宋体" w:eastAsia="方正仿宋简体" w:cs="方正仿宋简体"/>
          <w:b/>
          <w:bCs/>
          <w:color w:val="000000"/>
          <w:sz w:val="32"/>
          <w:szCs w:val="32"/>
          <w:highlight w:val="none"/>
          <w:lang w:val="en-US" w:eastAsia="zh-CN"/>
        </w:rPr>
        <w:t>17.关于“党支部规范化建设差距大”问题</w:t>
      </w:r>
      <w:r>
        <w:rPr>
          <w:rFonts w:hint="eastAsia" w:ascii="宋体" w:hAnsi="宋体" w:eastAsia="方正仿宋简体" w:cs="Times New Roman"/>
          <w:b/>
          <w:bCs/>
          <w:color w:val="000000"/>
          <w:sz w:val="32"/>
          <w:szCs w:val="32"/>
          <w:highlight w:val="none"/>
          <w:lang w:val="en-US" w:eastAsia="zh-CN"/>
        </w:rPr>
        <w:t>的</w:t>
      </w:r>
      <w:r>
        <w:rPr>
          <w:rFonts w:hint="eastAsia" w:ascii="宋体" w:hAnsi="宋体" w:eastAsia="方正仿宋简体"/>
          <w:b/>
          <w:bCs/>
          <w:color w:val="000000"/>
          <w:sz w:val="32"/>
          <w:szCs w:val="32"/>
          <w:highlight w:val="none"/>
          <w:lang w:val="en-US" w:eastAsia="zh-CN"/>
        </w:rPr>
        <w:t>整改</w:t>
      </w:r>
      <w:r>
        <w:rPr>
          <w:rFonts w:hint="eastAsia" w:ascii="宋体" w:hAnsi="宋体"/>
          <w:b/>
          <w:bCs/>
          <w:color w:val="000000"/>
          <w:sz w:val="32"/>
          <w:szCs w:val="32"/>
          <w:highlight w:val="none"/>
          <w:lang w:val="en-US" w:eastAsia="zh-CN"/>
        </w:rPr>
        <w:t>进展</w:t>
      </w:r>
      <w:r>
        <w:rPr>
          <w:rFonts w:hint="eastAsia" w:ascii="宋体" w:hAnsi="宋体" w:eastAsia="方正仿宋简体"/>
          <w:b/>
          <w:bCs/>
          <w:color w:val="000000"/>
          <w:sz w:val="32"/>
          <w:szCs w:val="32"/>
          <w:highlight w:val="none"/>
          <w:lang w:val="en-US" w:eastAsia="zh-CN"/>
        </w:rPr>
        <w:t>情况：</w:t>
      </w:r>
      <w:r>
        <w:rPr>
          <w:rFonts w:hint="eastAsia" w:ascii="宋体" w:hAnsi="宋体" w:eastAsia="方正仿宋简体" w:cs="Times New Roman"/>
          <w:b/>
          <w:bCs/>
          <w:color w:val="000000"/>
          <w:kern w:val="2"/>
          <w:sz w:val="32"/>
          <w:szCs w:val="32"/>
          <w:highlight w:val="none"/>
          <w:lang w:val="en-US" w:eastAsia="zh-CN" w:bidi="ar-SA"/>
        </w:rPr>
        <w:t>一是</w:t>
      </w:r>
      <w:r>
        <w:rPr>
          <w:rFonts w:hint="eastAsia" w:ascii="宋体" w:hAnsi="宋体" w:eastAsia="方正仿宋简体" w:cs="Times New Roman"/>
          <w:color w:val="000000"/>
          <w:kern w:val="2"/>
          <w:sz w:val="32"/>
          <w:szCs w:val="32"/>
          <w:highlight w:val="none"/>
          <w:lang w:val="en-US" w:eastAsia="zh-CN" w:bidi="ar-SA"/>
        </w:rPr>
        <w:t>组织党务干部培训与交流，</w:t>
      </w:r>
      <w:r>
        <w:rPr>
          <w:rFonts w:hint="eastAsia" w:ascii="宋体" w:hAnsi="宋体" w:eastAsia="方正仿宋简体" w:cs="方正仿宋简体"/>
          <w:color w:val="000000"/>
          <w:sz w:val="32"/>
          <w:szCs w:val="32"/>
          <w:highlight w:val="none"/>
          <w:u w:val="none"/>
          <w:lang w:val="en-US" w:eastAsia="zh-CN"/>
        </w:rPr>
        <w:t>以“三会一课”、“主题党日”为载体，定期开展党员学习教育活动，</w:t>
      </w:r>
      <w:r>
        <w:rPr>
          <w:rFonts w:hint="eastAsia" w:ascii="宋体" w:hAnsi="宋体" w:cs="方正仿宋简体"/>
          <w:color w:val="000000"/>
          <w:sz w:val="32"/>
          <w:szCs w:val="32"/>
          <w:highlight w:val="none"/>
          <w:u w:val="none"/>
          <w:lang w:val="en-US" w:eastAsia="zh-CN"/>
        </w:rPr>
        <w:t>按要求明确</w:t>
      </w:r>
      <w:r>
        <w:rPr>
          <w:rFonts w:hint="eastAsia" w:ascii="宋体" w:hAnsi="宋体" w:eastAsia="方正仿宋简体" w:cs="方正仿宋简体"/>
          <w:color w:val="000000"/>
          <w:sz w:val="32"/>
          <w:szCs w:val="32"/>
          <w:highlight w:val="none"/>
          <w:u w:val="none"/>
          <w:lang w:val="en-US" w:eastAsia="zh-CN"/>
        </w:rPr>
        <w:t>党费收缴标准。</w:t>
      </w:r>
      <w:r>
        <w:rPr>
          <w:rFonts w:hint="eastAsia" w:ascii="宋体" w:hAnsi="宋体" w:cs="方正仿宋简体"/>
          <w:b/>
          <w:bCs/>
          <w:color w:val="000000"/>
          <w:sz w:val="32"/>
          <w:szCs w:val="32"/>
          <w:highlight w:val="none"/>
          <w:u w:val="none"/>
          <w:lang w:val="en-US" w:eastAsia="zh-CN"/>
        </w:rPr>
        <w:t>二</w:t>
      </w:r>
      <w:r>
        <w:rPr>
          <w:rFonts w:hint="eastAsia" w:ascii="宋体" w:hAnsi="宋体" w:eastAsia="方正仿宋简体" w:cs="方正仿宋简体"/>
          <w:b/>
          <w:bCs/>
          <w:color w:val="000000"/>
          <w:sz w:val="32"/>
          <w:szCs w:val="32"/>
          <w:highlight w:val="none"/>
          <w:u w:val="none"/>
          <w:lang w:val="en-US" w:eastAsia="zh-CN"/>
        </w:rPr>
        <w:t>是</w:t>
      </w:r>
      <w:r>
        <w:rPr>
          <w:rFonts w:hint="eastAsia" w:ascii="宋体" w:hAnsi="宋体" w:eastAsia="方正仿宋简体" w:cs="方正仿宋简体"/>
          <w:color w:val="000000"/>
          <w:sz w:val="32"/>
          <w:szCs w:val="32"/>
          <w:highlight w:val="none"/>
          <w:u w:val="none"/>
          <w:lang w:val="en-US" w:eastAsia="zh-CN"/>
        </w:rPr>
        <w:t>培养3名年轻后备干部。</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left"/>
        <w:textAlignment w:val="auto"/>
        <w:rPr>
          <w:rFonts w:hint="eastAsia" w:ascii="宋体" w:hAnsi="宋体" w:eastAsia="方正仿宋简体" w:cs="Times New Roman"/>
          <w:color w:val="000000"/>
          <w:kern w:val="2"/>
          <w:sz w:val="32"/>
          <w:szCs w:val="32"/>
          <w:highlight w:val="none"/>
          <w:lang w:val="en-US" w:eastAsia="zh-CN" w:bidi="ar-SA"/>
        </w:rPr>
      </w:pPr>
      <w:r>
        <w:rPr>
          <w:rFonts w:hint="eastAsia" w:ascii="宋体" w:hAnsi="宋体" w:eastAsia="方正仿宋简体" w:cs="方正仿宋简体"/>
          <w:b/>
          <w:bCs/>
          <w:color w:val="000000"/>
          <w:sz w:val="32"/>
          <w:szCs w:val="32"/>
          <w:highlight w:val="none"/>
          <w:lang w:val="en-US" w:eastAsia="zh-CN"/>
        </w:rPr>
        <w:t>18.关于“组织生活不严肃”问题</w:t>
      </w:r>
      <w:r>
        <w:rPr>
          <w:rFonts w:hint="default" w:ascii="宋体" w:hAnsi="宋体" w:eastAsia="方正仿宋简体" w:cs="方正仿宋简体"/>
          <w:b/>
          <w:bCs/>
          <w:color w:val="000000"/>
          <w:sz w:val="32"/>
          <w:szCs w:val="32"/>
          <w:highlight w:val="none"/>
          <w:lang w:eastAsia="zh-CN"/>
        </w:rPr>
        <w:t>的整改</w:t>
      </w:r>
      <w:r>
        <w:rPr>
          <w:rFonts w:hint="eastAsia" w:ascii="宋体" w:hAnsi="宋体" w:cs="方正仿宋简体"/>
          <w:b/>
          <w:bCs/>
          <w:color w:val="000000"/>
          <w:sz w:val="32"/>
          <w:szCs w:val="32"/>
          <w:highlight w:val="none"/>
          <w:lang w:eastAsia="zh-CN"/>
        </w:rPr>
        <w:t>进展</w:t>
      </w:r>
      <w:r>
        <w:rPr>
          <w:rFonts w:hint="default" w:ascii="宋体" w:hAnsi="宋体" w:eastAsia="方正仿宋简体" w:cs="方正仿宋简体"/>
          <w:b/>
          <w:bCs/>
          <w:color w:val="000000"/>
          <w:sz w:val="32"/>
          <w:szCs w:val="32"/>
          <w:highlight w:val="none"/>
          <w:lang w:eastAsia="zh-CN"/>
        </w:rPr>
        <w:t>情况：</w:t>
      </w:r>
      <w:r>
        <w:rPr>
          <w:rFonts w:hint="eastAsia" w:ascii="宋体" w:hAnsi="宋体" w:eastAsia="方正仿宋简体" w:cs="方正仿宋简体"/>
          <w:b/>
          <w:bCs/>
          <w:color w:val="000000"/>
          <w:sz w:val="32"/>
          <w:szCs w:val="32"/>
          <w:highlight w:val="none"/>
          <w:u w:val="none"/>
          <w:lang w:val="en-US" w:eastAsia="zh-CN"/>
        </w:rPr>
        <w:t>一是</w:t>
      </w:r>
      <w:r>
        <w:rPr>
          <w:rFonts w:hint="eastAsia" w:ascii="宋体" w:hAnsi="宋体" w:eastAsia="方正仿宋简体" w:cs="方正仿宋简体"/>
          <w:color w:val="000000"/>
          <w:sz w:val="32"/>
          <w:szCs w:val="32"/>
          <w:highlight w:val="none"/>
          <w:u w:val="none"/>
          <w:lang w:val="en-US" w:eastAsia="zh-CN"/>
        </w:rPr>
        <w:t>严格落实“三会一课”制度，确保组织生活规范有序。</w:t>
      </w:r>
      <w:r>
        <w:rPr>
          <w:rFonts w:hint="eastAsia" w:ascii="宋体" w:hAnsi="宋体" w:eastAsia="方正仿宋简体" w:cs="方正仿宋简体"/>
          <w:b/>
          <w:bCs/>
          <w:color w:val="000000"/>
          <w:sz w:val="32"/>
          <w:szCs w:val="32"/>
          <w:highlight w:val="none"/>
          <w:u w:val="none"/>
          <w:lang w:val="en-US" w:eastAsia="zh-CN"/>
        </w:rPr>
        <w:t>二是</w:t>
      </w:r>
      <w:r>
        <w:rPr>
          <w:rFonts w:hint="eastAsia" w:ascii="宋体" w:hAnsi="宋体" w:eastAsia="方正仿宋简体" w:cs="方正仿宋简体"/>
          <w:color w:val="000000"/>
          <w:sz w:val="32"/>
          <w:szCs w:val="32"/>
          <w:highlight w:val="none"/>
          <w:u w:val="none"/>
          <w:lang w:val="en-US" w:eastAsia="zh-CN"/>
        </w:rPr>
        <w:t>加大对党支部党建工作指导力度，督促按规定开展组织生活</w:t>
      </w:r>
      <w:r>
        <w:rPr>
          <w:rFonts w:hint="eastAsia" w:ascii="宋体" w:hAnsi="宋体" w:cs="方正仿宋简体"/>
          <w:color w:val="000000"/>
          <w:sz w:val="32"/>
          <w:szCs w:val="32"/>
          <w:highlight w:val="none"/>
          <w:u w:val="none"/>
          <w:lang w:val="en-US" w:eastAsia="zh-CN"/>
        </w:rPr>
        <w:t>，</w:t>
      </w:r>
      <w:r>
        <w:rPr>
          <w:rFonts w:hint="eastAsia" w:ascii="宋体" w:hAnsi="宋体" w:eastAsia="方正仿宋简体" w:cs="方正仿宋简体"/>
          <w:color w:val="000000"/>
          <w:sz w:val="32"/>
          <w:szCs w:val="32"/>
          <w:highlight w:val="none"/>
          <w:u w:val="none"/>
          <w:lang w:val="en-US" w:eastAsia="zh-CN"/>
        </w:rPr>
        <w:t>严格按要求开展民主评议党员。</w:t>
      </w:r>
    </w:p>
    <w:p>
      <w:pPr>
        <w:pStyle w:val="3"/>
        <w:keepNext w:val="0"/>
        <w:keepLines w:val="0"/>
        <w:pageBreakBefore w:val="0"/>
        <w:kinsoku/>
        <w:wordWrap/>
        <w:overflowPunct/>
        <w:topLinePunct w:val="0"/>
        <w:autoSpaceDE/>
        <w:autoSpaceDN/>
        <w:bidi w:val="0"/>
        <w:spacing w:line="588" w:lineRule="exact"/>
        <w:textAlignment w:val="auto"/>
        <w:rPr>
          <w:rFonts w:hint="eastAsia" w:ascii="宋体" w:hAnsi="宋体" w:eastAsia="方正仿宋简体" w:cs="Times New Roman"/>
          <w:b w:val="0"/>
          <w:bCs w:val="0"/>
          <w:color w:val="000000"/>
          <w:kern w:val="2"/>
          <w:sz w:val="32"/>
          <w:szCs w:val="32"/>
          <w:highlight w:val="none"/>
          <w:lang w:val="en-US" w:eastAsia="zh-CN" w:bidi="ar-SA"/>
        </w:rPr>
      </w:pPr>
      <w:r>
        <w:rPr>
          <w:rFonts w:hint="eastAsia" w:ascii="宋体" w:hAnsi="宋体" w:eastAsia="方正仿宋简体" w:cs="方正仿宋简体"/>
          <w:b/>
          <w:bCs/>
          <w:color w:val="000000"/>
          <w:sz w:val="32"/>
          <w:szCs w:val="32"/>
          <w:highlight w:val="none"/>
          <w:lang w:val="en-US" w:eastAsia="zh-CN"/>
        </w:rPr>
        <w:t>19.关于“党费收缴管理不规范”问题</w:t>
      </w:r>
      <w:r>
        <w:rPr>
          <w:rFonts w:hint="default" w:ascii="宋体" w:hAnsi="宋体" w:eastAsia="方正仿宋简体" w:cs="方正仿宋简体"/>
          <w:b/>
          <w:bCs/>
          <w:color w:val="000000"/>
          <w:sz w:val="32"/>
          <w:szCs w:val="32"/>
          <w:highlight w:val="none"/>
          <w:lang w:eastAsia="zh-CN"/>
        </w:rPr>
        <w:t>的整改</w:t>
      </w:r>
      <w:r>
        <w:rPr>
          <w:rFonts w:hint="eastAsia" w:cs="方正仿宋简体"/>
          <w:b/>
          <w:bCs/>
          <w:color w:val="000000"/>
          <w:sz w:val="32"/>
          <w:szCs w:val="32"/>
          <w:highlight w:val="none"/>
          <w:lang w:eastAsia="zh-CN"/>
        </w:rPr>
        <w:t>进展</w:t>
      </w:r>
      <w:r>
        <w:rPr>
          <w:rFonts w:hint="default" w:ascii="宋体" w:hAnsi="宋体" w:eastAsia="方正仿宋简体" w:cs="方正仿宋简体"/>
          <w:b/>
          <w:bCs/>
          <w:color w:val="000000"/>
          <w:sz w:val="32"/>
          <w:szCs w:val="32"/>
          <w:highlight w:val="none"/>
          <w:lang w:eastAsia="zh-CN"/>
        </w:rPr>
        <w:t>情况</w:t>
      </w:r>
      <w:r>
        <w:rPr>
          <w:rFonts w:hint="eastAsia" w:ascii="宋体" w:hAnsi="宋体" w:eastAsia="方正仿宋简体" w:cs="方正仿宋简体"/>
          <w:b/>
          <w:bCs/>
          <w:color w:val="000000"/>
          <w:sz w:val="32"/>
          <w:szCs w:val="32"/>
          <w:highlight w:val="none"/>
          <w:lang w:eastAsia="zh-CN"/>
        </w:rPr>
        <w:t>：</w:t>
      </w:r>
      <w:r>
        <w:rPr>
          <w:rFonts w:hint="eastAsia" w:ascii="宋体" w:hAnsi="宋体" w:eastAsia="方正仿宋简体" w:cs="Times New Roman"/>
          <w:b w:val="0"/>
          <w:bCs w:val="0"/>
          <w:color w:val="000000"/>
          <w:kern w:val="2"/>
          <w:sz w:val="32"/>
          <w:szCs w:val="32"/>
          <w:highlight w:val="none"/>
          <w:lang w:val="en-US" w:eastAsia="zh-CN" w:bidi="ar-SA"/>
        </w:rPr>
        <w:t>镇基层党建办</w:t>
      </w:r>
      <w:r>
        <w:rPr>
          <w:rFonts w:hint="eastAsia" w:cs="Times New Roman"/>
          <w:b w:val="0"/>
          <w:bCs w:val="0"/>
          <w:color w:val="000000"/>
          <w:kern w:val="2"/>
          <w:sz w:val="32"/>
          <w:szCs w:val="32"/>
          <w:highlight w:val="none"/>
          <w:lang w:val="en-US" w:eastAsia="zh-CN" w:bidi="ar-SA"/>
        </w:rPr>
        <w:t>结合</w:t>
      </w:r>
      <w:r>
        <w:rPr>
          <w:rFonts w:hint="eastAsia" w:ascii="宋体" w:hAnsi="宋体" w:eastAsia="方正仿宋简体" w:cs="Times New Roman"/>
          <w:b w:val="0"/>
          <w:bCs w:val="0"/>
          <w:color w:val="000000"/>
          <w:kern w:val="2"/>
          <w:sz w:val="32"/>
          <w:szCs w:val="32"/>
          <w:highlight w:val="none"/>
          <w:lang w:val="en-US" w:eastAsia="zh-CN" w:bidi="ar-SA"/>
        </w:rPr>
        <w:t>机关事业单位退休人员离退休费总额或养老金总额，重新核定党费缴纳标准，并通知涉及到的党员从2024年7月开始补缴差额部分并及时存入党费专户。</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left"/>
        <w:textAlignment w:val="auto"/>
        <w:rPr>
          <w:rFonts w:hint="default" w:ascii="宋体" w:hAnsi="宋体"/>
          <w:color w:val="000000"/>
          <w:highlight w:val="none"/>
          <w:lang w:val="en-US" w:eastAsia="zh-CN"/>
        </w:rPr>
      </w:pPr>
      <w:r>
        <w:rPr>
          <w:rFonts w:hint="eastAsia" w:ascii="宋体" w:hAnsi="宋体" w:eastAsia="方正仿宋简体" w:cs="方正仿宋简体"/>
          <w:b/>
          <w:bCs/>
          <w:color w:val="000000"/>
          <w:sz w:val="32"/>
          <w:szCs w:val="32"/>
          <w:highlight w:val="none"/>
          <w:lang w:val="en-US" w:eastAsia="zh-CN"/>
        </w:rPr>
        <w:t>20.关于“工作作风不严不实”问题</w:t>
      </w:r>
      <w:r>
        <w:rPr>
          <w:rFonts w:hint="default" w:ascii="宋体" w:hAnsi="宋体" w:eastAsia="方正仿宋简体" w:cs="方正仿宋简体"/>
          <w:b/>
          <w:bCs/>
          <w:color w:val="000000"/>
          <w:sz w:val="32"/>
          <w:szCs w:val="32"/>
          <w:highlight w:val="none"/>
          <w:lang w:eastAsia="zh-CN"/>
        </w:rPr>
        <w:t>的整改</w:t>
      </w:r>
      <w:r>
        <w:rPr>
          <w:rFonts w:hint="eastAsia" w:ascii="宋体" w:hAnsi="宋体" w:cs="方正仿宋简体"/>
          <w:b/>
          <w:bCs/>
          <w:color w:val="000000"/>
          <w:sz w:val="32"/>
          <w:szCs w:val="32"/>
          <w:highlight w:val="none"/>
          <w:lang w:eastAsia="zh-CN"/>
        </w:rPr>
        <w:t>进展</w:t>
      </w:r>
      <w:r>
        <w:rPr>
          <w:rFonts w:hint="default" w:ascii="宋体" w:hAnsi="宋体" w:eastAsia="方正仿宋简体" w:cs="方正仿宋简体"/>
          <w:b/>
          <w:bCs/>
          <w:color w:val="000000"/>
          <w:sz w:val="32"/>
          <w:szCs w:val="32"/>
          <w:highlight w:val="none"/>
          <w:lang w:eastAsia="zh-CN"/>
        </w:rPr>
        <w:t>情况</w:t>
      </w:r>
      <w:r>
        <w:rPr>
          <w:rFonts w:hint="eastAsia" w:ascii="宋体" w:hAnsi="宋体" w:eastAsia="方正仿宋简体" w:cs="方正仿宋简体"/>
          <w:b/>
          <w:bCs/>
          <w:color w:val="000000"/>
          <w:sz w:val="32"/>
          <w:szCs w:val="32"/>
          <w:highlight w:val="none"/>
          <w:lang w:eastAsia="zh-CN"/>
        </w:rPr>
        <w:t>：</w:t>
      </w:r>
      <w:r>
        <w:rPr>
          <w:rFonts w:hint="eastAsia" w:ascii="宋体" w:hAnsi="宋体" w:eastAsia="方正仿宋简体" w:cs="Times New Roman"/>
          <w:b w:val="0"/>
          <w:bCs w:val="0"/>
          <w:color w:val="000000"/>
          <w:kern w:val="2"/>
          <w:sz w:val="32"/>
          <w:szCs w:val="32"/>
          <w:highlight w:val="none"/>
          <w:lang w:val="en-US" w:eastAsia="zh-CN" w:bidi="ar-SA"/>
        </w:rPr>
        <w:t>明确党总支部书记审核把关责任，</w:t>
      </w:r>
      <w:r>
        <w:rPr>
          <w:rFonts w:hint="eastAsia" w:ascii="宋体" w:hAnsi="宋体" w:cs="Times New Roman"/>
          <w:b w:val="0"/>
          <w:bCs w:val="0"/>
          <w:color w:val="000000"/>
          <w:kern w:val="2"/>
          <w:sz w:val="32"/>
          <w:szCs w:val="32"/>
          <w:highlight w:val="none"/>
          <w:lang w:val="en-US" w:eastAsia="zh-CN" w:bidi="ar-SA"/>
        </w:rPr>
        <w:t>认真落实好</w:t>
      </w:r>
      <w:r>
        <w:rPr>
          <w:rFonts w:hint="eastAsia" w:ascii="宋体" w:hAnsi="宋体" w:eastAsia="方正仿宋简体" w:cs="Times New Roman"/>
          <w:b w:val="0"/>
          <w:bCs w:val="0"/>
          <w:color w:val="000000"/>
          <w:kern w:val="2"/>
          <w:sz w:val="32"/>
          <w:szCs w:val="32"/>
          <w:highlight w:val="none"/>
          <w:lang w:val="en-US" w:eastAsia="zh-CN" w:bidi="ar-SA"/>
        </w:rPr>
        <w:t>村级“四议两公开”</w:t>
      </w:r>
      <w:r>
        <w:rPr>
          <w:rFonts w:hint="eastAsia" w:ascii="宋体" w:hAnsi="宋体" w:cs="Times New Roman"/>
          <w:b w:val="0"/>
          <w:bCs w:val="0"/>
          <w:color w:val="000000"/>
          <w:kern w:val="2"/>
          <w:sz w:val="32"/>
          <w:szCs w:val="32"/>
          <w:highlight w:val="none"/>
          <w:lang w:val="en-US" w:eastAsia="zh-CN" w:bidi="ar-SA"/>
        </w:rPr>
        <w:t>制度</w:t>
      </w:r>
      <w:r>
        <w:rPr>
          <w:rFonts w:hint="eastAsia" w:ascii="宋体" w:hAnsi="宋体" w:eastAsia="方正仿宋简体" w:cs="Times New Roman"/>
          <w:b w:val="0"/>
          <w:bCs w:val="0"/>
          <w:color w:val="000000"/>
          <w:kern w:val="2"/>
          <w:sz w:val="32"/>
          <w:szCs w:val="32"/>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left"/>
        <w:textAlignment w:val="auto"/>
        <w:rPr>
          <w:rFonts w:hint="eastAsia" w:ascii="宋体" w:hAnsi="宋体" w:eastAsia="方正仿宋简体" w:cs="Times New Roman"/>
          <w:b w:val="0"/>
          <w:bCs w:val="0"/>
          <w:color w:val="000000"/>
          <w:kern w:val="2"/>
          <w:sz w:val="32"/>
          <w:szCs w:val="32"/>
          <w:highlight w:val="none"/>
          <w:lang w:val="en-US" w:eastAsia="zh-CN" w:bidi="ar-SA"/>
        </w:rPr>
      </w:pPr>
      <w:r>
        <w:rPr>
          <w:rFonts w:hint="eastAsia" w:ascii="宋体" w:hAnsi="宋体" w:eastAsia="方正仿宋简体" w:cs="方正仿宋简体"/>
          <w:b/>
          <w:bCs/>
          <w:color w:val="000000"/>
          <w:sz w:val="32"/>
          <w:szCs w:val="32"/>
          <w:highlight w:val="none"/>
          <w:lang w:val="en-US" w:eastAsia="zh-CN"/>
        </w:rPr>
        <w:t>21.关于“对村民小组长履职监管不到位”问题</w:t>
      </w:r>
      <w:r>
        <w:rPr>
          <w:rFonts w:hint="default" w:ascii="宋体" w:hAnsi="宋体" w:eastAsia="方正仿宋简体" w:cs="方正仿宋简体"/>
          <w:b/>
          <w:bCs/>
          <w:color w:val="000000"/>
          <w:sz w:val="32"/>
          <w:szCs w:val="32"/>
          <w:highlight w:val="none"/>
          <w:lang w:eastAsia="zh-CN"/>
        </w:rPr>
        <w:t>的整改</w:t>
      </w:r>
      <w:r>
        <w:rPr>
          <w:rFonts w:hint="eastAsia" w:ascii="宋体" w:hAnsi="宋体" w:cs="方正仿宋简体"/>
          <w:b/>
          <w:bCs/>
          <w:color w:val="000000"/>
          <w:sz w:val="32"/>
          <w:szCs w:val="32"/>
          <w:highlight w:val="none"/>
          <w:lang w:eastAsia="zh-CN"/>
        </w:rPr>
        <w:t>进展</w:t>
      </w:r>
      <w:r>
        <w:rPr>
          <w:rFonts w:hint="default" w:ascii="宋体" w:hAnsi="宋体" w:eastAsia="方正仿宋简体" w:cs="方正仿宋简体"/>
          <w:b/>
          <w:bCs/>
          <w:color w:val="000000"/>
          <w:sz w:val="32"/>
          <w:szCs w:val="32"/>
          <w:highlight w:val="none"/>
          <w:lang w:eastAsia="zh-CN"/>
        </w:rPr>
        <w:t>情况</w:t>
      </w:r>
      <w:r>
        <w:rPr>
          <w:rFonts w:hint="eastAsia" w:ascii="宋体" w:hAnsi="宋体" w:eastAsia="方正仿宋简体" w:cs="方正仿宋简体"/>
          <w:b/>
          <w:bCs/>
          <w:color w:val="000000"/>
          <w:sz w:val="32"/>
          <w:szCs w:val="32"/>
          <w:highlight w:val="none"/>
          <w:lang w:eastAsia="zh-CN"/>
        </w:rPr>
        <w:t>：</w:t>
      </w:r>
      <w:r>
        <w:rPr>
          <w:rFonts w:hint="eastAsia" w:ascii="宋体" w:hAnsi="宋体" w:cs="Times New Roman"/>
          <w:b w:val="0"/>
          <w:bCs w:val="0"/>
          <w:color w:val="000000"/>
          <w:kern w:val="2"/>
          <w:sz w:val="32"/>
          <w:szCs w:val="32"/>
          <w:highlight w:val="none"/>
          <w:lang w:val="en-US" w:eastAsia="zh-CN" w:bidi="ar-SA"/>
        </w:rPr>
        <w:t>及时与</w:t>
      </w:r>
      <w:r>
        <w:rPr>
          <w:rFonts w:hint="eastAsia" w:ascii="宋体" w:hAnsi="宋体" w:eastAsia="方正仿宋简体" w:cs="Times New Roman"/>
          <w:b w:val="0"/>
          <w:bCs w:val="0"/>
          <w:color w:val="000000"/>
          <w:kern w:val="2"/>
          <w:sz w:val="32"/>
          <w:szCs w:val="32"/>
          <w:highlight w:val="none"/>
          <w:lang w:val="en-US" w:eastAsia="zh-CN" w:bidi="ar-SA"/>
        </w:rPr>
        <w:t>长期外出务工小组长沟通，引导正确履职。储备有责任心、有能力且愿意服务村民的年轻人作为后备</w:t>
      </w:r>
      <w:r>
        <w:rPr>
          <w:rFonts w:hint="eastAsia" w:ascii="宋体" w:hAnsi="宋体" w:cs="Times New Roman"/>
          <w:b w:val="0"/>
          <w:bCs w:val="0"/>
          <w:color w:val="000000"/>
          <w:kern w:val="2"/>
          <w:sz w:val="32"/>
          <w:szCs w:val="32"/>
          <w:highlight w:val="none"/>
          <w:lang w:val="en-US" w:eastAsia="zh-CN" w:bidi="ar-SA"/>
        </w:rPr>
        <w:t>力量</w:t>
      </w:r>
      <w:r>
        <w:rPr>
          <w:rFonts w:hint="eastAsia" w:ascii="宋体" w:hAnsi="宋体" w:eastAsia="方正仿宋简体" w:cs="Times New Roman"/>
          <w:b w:val="0"/>
          <w:bCs w:val="0"/>
          <w:color w:val="000000"/>
          <w:kern w:val="2"/>
          <w:sz w:val="32"/>
          <w:szCs w:val="32"/>
          <w:highlight w:val="none"/>
          <w:lang w:val="en-US" w:eastAsia="zh-CN" w:bidi="ar-SA"/>
        </w:rPr>
        <w:t>，保障工作连续性。</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left"/>
        <w:textAlignment w:val="auto"/>
        <w:rPr>
          <w:rFonts w:hint="default" w:ascii="宋体" w:hAnsi="宋体" w:eastAsia="方正仿宋简体" w:cs="方正仿宋简体"/>
          <w:b/>
          <w:bCs/>
          <w:color w:val="000000"/>
          <w:sz w:val="32"/>
          <w:szCs w:val="32"/>
          <w:highlight w:val="none"/>
          <w:lang w:val="en-US" w:eastAsia="zh-CN"/>
        </w:rPr>
      </w:pPr>
      <w:r>
        <w:rPr>
          <w:rFonts w:hint="eastAsia" w:ascii="宋体" w:hAnsi="宋体" w:eastAsia="方正仿宋简体" w:cs="方正仿宋简体"/>
          <w:b/>
          <w:bCs/>
          <w:color w:val="000000"/>
          <w:sz w:val="32"/>
          <w:szCs w:val="32"/>
          <w:highlight w:val="none"/>
          <w:lang w:val="en-US" w:eastAsia="zh-CN"/>
        </w:rPr>
        <w:t>22.关于“巡山护林责任压实不够”问题</w:t>
      </w:r>
      <w:r>
        <w:rPr>
          <w:rFonts w:hint="default" w:ascii="宋体" w:hAnsi="宋体" w:eastAsia="方正仿宋简体" w:cs="方正仿宋简体"/>
          <w:b/>
          <w:bCs/>
          <w:color w:val="000000"/>
          <w:sz w:val="32"/>
          <w:szCs w:val="32"/>
          <w:highlight w:val="none"/>
          <w:lang w:eastAsia="zh-CN"/>
        </w:rPr>
        <w:t>的整改</w:t>
      </w:r>
      <w:r>
        <w:rPr>
          <w:rFonts w:hint="eastAsia" w:ascii="宋体" w:hAnsi="宋体" w:cs="方正仿宋简体"/>
          <w:b/>
          <w:bCs/>
          <w:color w:val="000000"/>
          <w:sz w:val="32"/>
          <w:szCs w:val="32"/>
          <w:highlight w:val="none"/>
          <w:lang w:eastAsia="zh-CN"/>
        </w:rPr>
        <w:t>进展</w:t>
      </w:r>
      <w:r>
        <w:rPr>
          <w:rFonts w:hint="default" w:ascii="宋体" w:hAnsi="宋体" w:eastAsia="方正仿宋简体" w:cs="方正仿宋简体"/>
          <w:b/>
          <w:bCs/>
          <w:color w:val="000000"/>
          <w:sz w:val="32"/>
          <w:szCs w:val="32"/>
          <w:highlight w:val="none"/>
          <w:lang w:eastAsia="zh-CN"/>
        </w:rPr>
        <w:t>情况</w:t>
      </w:r>
      <w:r>
        <w:rPr>
          <w:rFonts w:hint="eastAsia" w:ascii="宋体" w:hAnsi="宋体" w:eastAsia="方正仿宋简体" w:cs="方正仿宋简体"/>
          <w:b/>
          <w:bCs/>
          <w:color w:val="000000"/>
          <w:sz w:val="32"/>
          <w:szCs w:val="32"/>
          <w:highlight w:val="none"/>
          <w:lang w:eastAsia="zh-CN"/>
        </w:rPr>
        <w:t>：</w:t>
      </w:r>
      <w:r>
        <w:rPr>
          <w:rFonts w:hint="eastAsia" w:ascii="宋体" w:hAnsi="宋体" w:cs="方正仿宋简体"/>
          <w:b/>
          <w:bCs/>
          <w:color w:val="000000"/>
          <w:sz w:val="32"/>
          <w:szCs w:val="32"/>
          <w:highlight w:val="none"/>
          <w:lang w:eastAsia="zh-CN"/>
        </w:rPr>
        <w:t>一是</w:t>
      </w:r>
      <w:r>
        <w:rPr>
          <w:rFonts w:hint="eastAsia" w:ascii="宋体" w:hAnsi="宋体" w:eastAsia="方正仿宋简体" w:cs="方正仿宋简体"/>
          <w:b w:val="0"/>
          <w:bCs w:val="0"/>
          <w:color w:val="000000"/>
          <w:sz w:val="32"/>
          <w:szCs w:val="32"/>
          <w:highlight w:val="none"/>
          <w:lang w:val="en-US" w:eastAsia="zh-CN"/>
        </w:rPr>
        <w:t>于2024年12月19日召开</w:t>
      </w:r>
      <w:r>
        <w:rPr>
          <w:rFonts w:hint="eastAsia" w:ascii="宋体" w:hAnsi="宋体" w:eastAsia="方正仿宋简体" w:cs="Times New Roman"/>
          <w:b w:val="0"/>
          <w:bCs w:val="0"/>
          <w:color w:val="000000"/>
          <w:kern w:val="2"/>
          <w:sz w:val="32"/>
          <w:szCs w:val="32"/>
          <w:highlight w:val="none"/>
          <w:lang w:val="en-US" w:eastAsia="zh-CN" w:bidi="ar-SA"/>
        </w:rPr>
        <w:t>全村村民小组长、党员、护林员工作会</w:t>
      </w:r>
      <w:r>
        <w:rPr>
          <w:rFonts w:hint="eastAsia" w:ascii="宋体" w:hAnsi="宋体" w:eastAsia="方正仿宋简体" w:cs="方正仿宋简体"/>
          <w:b/>
          <w:bCs/>
          <w:color w:val="000000"/>
          <w:sz w:val="32"/>
          <w:szCs w:val="32"/>
          <w:highlight w:val="none"/>
          <w:lang w:val="en-US" w:eastAsia="zh-CN"/>
        </w:rPr>
        <w:t>，</w:t>
      </w:r>
      <w:r>
        <w:rPr>
          <w:rFonts w:hint="eastAsia" w:ascii="宋体" w:hAnsi="宋体" w:eastAsia="方正仿宋简体" w:cs="Times New Roman"/>
          <w:b w:val="0"/>
          <w:bCs w:val="0"/>
          <w:color w:val="000000"/>
          <w:kern w:val="2"/>
          <w:sz w:val="32"/>
          <w:szCs w:val="32"/>
          <w:highlight w:val="none"/>
          <w:lang w:val="en-US" w:eastAsia="zh-CN" w:bidi="ar-SA"/>
        </w:rPr>
        <w:t>细化各护林员责任，划定区域与任务。严格护林员出勤、签到及请假</w:t>
      </w:r>
      <w:r>
        <w:rPr>
          <w:rFonts w:hint="eastAsia" w:ascii="宋体" w:hAnsi="宋体" w:cs="Times New Roman"/>
          <w:b w:val="0"/>
          <w:bCs w:val="0"/>
          <w:color w:val="000000"/>
          <w:kern w:val="2"/>
          <w:sz w:val="32"/>
          <w:szCs w:val="32"/>
          <w:highlight w:val="none"/>
          <w:lang w:val="en-US" w:eastAsia="zh-CN" w:bidi="ar-SA"/>
        </w:rPr>
        <w:t>管理</w:t>
      </w:r>
      <w:r>
        <w:rPr>
          <w:rFonts w:hint="eastAsia" w:ascii="宋体" w:hAnsi="宋体" w:eastAsia="方正仿宋简体" w:cs="Times New Roman"/>
          <w:b w:val="0"/>
          <w:bCs w:val="0"/>
          <w:color w:val="000000"/>
          <w:kern w:val="2"/>
          <w:sz w:val="32"/>
          <w:szCs w:val="32"/>
          <w:highlight w:val="none"/>
          <w:lang w:val="en-US" w:eastAsia="zh-CN" w:bidi="ar-SA"/>
        </w:rPr>
        <w:t>，保证按时到岗履职。</w:t>
      </w:r>
      <w:r>
        <w:rPr>
          <w:rFonts w:hint="eastAsia" w:ascii="宋体" w:hAnsi="宋体" w:cs="Times New Roman"/>
          <w:b/>
          <w:bCs/>
          <w:color w:val="000000"/>
          <w:kern w:val="2"/>
          <w:sz w:val="32"/>
          <w:szCs w:val="32"/>
          <w:highlight w:val="none"/>
          <w:lang w:val="en-US" w:eastAsia="zh-CN" w:bidi="ar-SA"/>
        </w:rPr>
        <w:t>二是</w:t>
      </w:r>
      <w:r>
        <w:rPr>
          <w:rFonts w:hint="eastAsia" w:ascii="宋体" w:hAnsi="宋体" w:eastAsia="方正仿宋简体" w:cs="Times New Roman"/>
          <w:b w:val="0"/>
          <w:bCs w:val="0"/>
          <w:color w:val="000000"/>
          <w:kern w:val="2"/>
          <w:sz w:val="32"/>
          <w:szCs w:val="32"/>
          <w:highlight w:val="none"/>
          <w:lang w:val="en-US" w:eastAsia="zh-CN" w:bidi="ar-SA"/>
        </w:rPr>
        <w:t>逐户发放并签订了防火告知书。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textAlignment w:val="auto"/>
        <w:rPr>
          <w:rFonts w:hint="eastAsia" w:ascii="宋体" w:hAnsi="宋体"/>
          <w:color w:val="000000"/>
          <w:highlight w:val="none"/>
          <w:lang w:val="en-US" w:eastAsia="zh-CN"/>
        </w:rPr>
      </w:pPr>
      <w:r>
        <w:rPr>
          <w:rFonts w:hint="eastAsia" w:ascii="宋体" w:hAnsi="宋体" w:eastAsia="方正楷体简体" w:cs="方正楷体简体"/>
          <w:b w:val="0"/>
          <w:bCs w:val="0"/>
          <w:color w:val="000000"/>
          <w:sz w:val="32"/>
          <w:szCs w:val="32"/>
          <w:highlight w:val="none"/>
          <w:lang w:val="en-US" w:eastAsia="zh-CN"/>
        </w:rPr>
        <w:t>（四）对上轮巡察及审计整改不到位问题方面</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left"/>
        <w:textAlignment w:val="auto"/>
        <w:rPr>
          <w:rFonts w:hint="eastAsia" w:ascii="宋体" w:hAnsi="宋体" w:eastAsia="方正仿宋简体" w:cs="Times New Roman"/>
          <w:b w:val="0"/>
          <w:bCs w:val="0"/>
          <w:color w:val="000000"/>
          <w:kern w:val="2"/>
          <w:sz w:val="32"/>
          <w:szCs w:val="32"/>
          <w:highlight w:val="none"/>
          <w:lang w:val="en-US" w:eastAsia="zh-CN" w:bidi="ar-SA"/>
        </w:rPr>
      </w:pPr>
      <w:r>
        <w:rPr>
          <w:rFonts w:hint="eastAsia" w:ascii="宋体" w:hAnsi="宋体" w:eastAsia="方正仿宋简体" w:cs="方正仿宋简体"/>
          <w:b/>
          <w:bCs/>
          <w:color w:val="000000"/>
          <w:sz w:val="32"/>
          <w:szCs w:val="32"/>
          <w:highlight w:val="none"/>
          <w:lang w:val="en-US" w:eastAsia="zh-CN"/>
        </w:rPr>
        <w:t>23.关于“‘人居环境差’的问题依然不同程度存在”问题的整改</w:t>
      </w:r>
      <w:r>
        <w:rPr>
          <w:rFonts w:hint="eastAsia" w:ascii="宋体" w:hAnsi="宋体" w:cs="方正仿宋简体"/>
          <w:b/>
          <w:bCs/>
          <w:color w:val="000000"/>
          <w:sz w:val="32"/>
          <w:szCs w:val="32"/>
          <w:highlight w:val="none"/>
          <w:lang w:val="en-US" w:eastAsia="zh-CN"/>
        </w:rPr>
        <w:t>进展</w:t>
      </w:r>
      <w:r>
        <w:rPr>
          <w:rFonts w:hint="eastAsia" w:ascii="宋体" w:hAnsi="宋体" w:eastAsia="方正仿宋简体" w:cs="方正仿宋简体"/>
          <w:b/>
          <w:bCs/>
          <w:color w:val="000000"/>
          <w:sz w:val="32"/>
          <w:szCs w:val="32"/>
          <w:highlight w:val="none"/>
          <w:lang w:val="en-US" w:eastAsia="zh-CN"/>
        </w:rPr>
        <w:t>情况：一是</w:t>
      </w:r>
      <w:r>
        <w:rPr>
          <w:rFonts w:hint="eastAsia" w:ascii="宋体" w:hAnsi="宋体" w:eastAsia="方正仿宋简体" w:cs="方正仿宋简体"/>
          <w:b w:val="0"/>
          <w:bCs w:val="0"/>
          <w:color w:val="000000"/>
          <w:sz w:val="32"/>
          <w:szCs w:val="32"/>
          <w:highlight w:val="none"/>
          <w:lang w:val="en-US" w:eastAsia="zh-CN"/>
        </w:rPr>
        <w:t>及时组织人员完成</w:t>
      </w:r>
      <w:r>
        <w:rPr>
          <w:rFonts w:hint="eastAsia" w:ascii="宋体" w:hAnsi="宋体" w:eastAsia="方正仿宋简体" w:cs="Times New Roman"/>
          <w:b w:val="0"/>
          <w:bCs w:val="0"/>
          <w:color w:val="000000"/>
          <w:kern w:val="2"/>
          <w:sz w:val="32"/>
          <w:szCs w:val="32"/>
          <w:highlight w:val="none"/>
          <w:lang w:val="en-US" w:eastAsia="zh-CN" w:bidi="ar-SA"/>
        </w:rPr>
        <w:t>西寨汪、马家垭口等地垃圾清理，实现分类处置，改善环境同时提高资源利用率。</w:t>
      </w:r>
      <w:r>
        <w:rPr>
          <w:rFonts w:hint="eastAsia" w:ascii="宋体" w:hAnsi="宋体" w:eastAsia="方正仿宋简体" w:cs="Times New Roman"/>
          <w:b/>
          <w:bCs/>
          <w:color w:val="000000"/>
          <w:kern w:val="2"/>
          <w:sz w:val="32"/>
          <w:szCs w:val="32"/>
          <w:highlight w:val="none"/>
          <w:lang w:val="en-US" w:eastAsia="zh-CN" w:bidi="ar-SA"/>
        </w:rPr>
        <w:t>二是</w:t>
      </w:r>
      <w:r>
        <w:rPr>
          <w:rFonts w:hint="eastAsia" w:ascii="宋体" w:hAnsi="宋体" w:eastAsia="方正仿宋简体" w:cs="Times New Roman"/>
          <w:b w:val="0"/>
          <w:bCs w:val="0"/>
          <w:color w:val="000000"/>
          <w:kern w:val="2"/>
          <w:sz w:val="32"/>
          <w:szCs w:val="32"/>
          <w:highlight w:val="none"/>
          <w:lang w:val="en-US" w:eastAsia="zh-CN" w:bidi="ar-SA"/>
        </w:rPr>
        <w:t>合理设置垃圾收集设施，满足日常投放，定期维护保障设施正常运行，提升人居环境。</w:t>
      </w:r>
    </w:p>
    <w:p>
      <w:pPr>
        <w:keepNext w:val="0"/>
        <w:keepLines w:val="0"/>
        <w:pageBreakBefore w:val="0"/>
        <w:widowControl w:val="0"/>
        <w:kinsoku/>
        <w:wordWrap/>
        <w:overflowPunct w:val="0"/>
        <w:topLinePunct w:val="0"/>
        <w:autoSpaceDE w:val="0"/>
        <w:autoSpaceDN/>
        <w:bidi w:val="0"/>
        <w:adjustRightInd/>
        <w:snapToGrid/>
        <w:spacing w:line="588" w:lineRule="exact"/>
        <w:ind w:left="0" w:leftChars="0" w:right="0" w:rightChars="0" w:firstLine="640" w:firstLineChars="200"/>
        <w:jc w:val="both"/>
        <w:textAlignment w:val="auto"/>
        <w:outlineLvl w:val="9"/>
        <w:rPr>
          <w:rFonts w:hint="eastAsia" w:ascii="宋体" w:hAnsi="宋体" w:eastAsia="方正黑体简体" w:cs="方正黑体简体"/>
          <w:b w:val="0"/>
          <w:bCs/>
          <w:color w:val="auto"/>
          <w:spacing w:val="0"/>
          <w:kern w:val="0"/>
          <w:position w:val="0"/>
          <w:sz w:val="32"/>
          <w:szCs w:val="32"/>
          <w:highlight w:val="none"/>
          <w:lang w:eastAsia="zh-CN"/>
        </w:rPr>
      </w:pPr>
      <w:r>
        <w:rPr>
          <w:rFonts w:hint="eastAsia" w:ascii="宋体" w:hAnsi="宋体" w:eastAsia="方正黑体简体" w:cs="方正黑体简体"/>
          <w:b w:val="0"/>
          <w:bCs/>
          <w:color w:val="auto"/>
          <w:spacing w:val="0"/>
          <w:kern w:val="0"/>
          <w:position w:val="0"/>
          <w:sz w:val="32"/>
          <w:szCs w:val="32"/>
          <w:highlight w:val="none"/>
          <w:lang w:eastAsia="zh-CN"/>
        </w:rPr>
        <w:t>二</w:t>
      </w:r>
      <w:r>
        <w:rPr>
          <w:rFonts w:hint="eastAsia" w:ascii="宋体" w:hAnsi="宋体" w:eastAsia="方正黑体简体" w:cs="方正黑体简体"/>
          <w:b w:val="0"/>
          <w:bCs/>
          <w:color w:val="auto"/>
          <w:spacing w:val="0"/>
          <w:kern w:val="0"/>
          <w:position w:val="0"/>
          <w:sz w:val="32"/>
          <w:szCs w:val="32"/>
          <w:highlight w:val="none"/>
        </w:rPr>
        <w:t>、</w:t>
      </w:r>
      <w:r>
        <w:rPr>
          <w:rFonts w:hint="eastAsia" w:ascii="宋体" w:hAnsi="宋体" w:eastAsia="方正黑体简体" w:cs="方正黑体简体"/>
          <w:b w:val="0"/>
          <w:bCs/>
          <w:color w:val="auto"/>
          <w:spacing w:val="0"/>
          <w:kern w:val="0"/>
          <w:position w:val="0"/>
          <w:sz w:val="32"/>
          <w:szCs w:val="32"/>
          <w:highlight w:val="none"/>
          <w:lang w:eastAsia="zh-CN"/>
        </w:rPr>
        <w:t>持续整改工作打算</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auto"/>
        <w:rPr>
          <w:rFonts w:hint="eastAsia" w:ascii="宋体" w:hAnsi="宋体" w:eastAsia="方正仿宋简体" w:cs="方正仿宋简体"/>
          <w:sz w:val="32"/>
          <w:szCs w:val="32"/>
          <w:highlight w:val="none"/>
          <w:u w:val="none"/>
        </w:rPr>
      </w:pPr>
      <w:r>
        <w:rPr>
          <w:rFonts w:hint="eastAsia" w:ascii="宋体" w:hAnsi="宋体" w:eastAsia="方正楷体简体" w:cs="方正楷体简体"/>
          <w:sz w:val="32"/>
          <w:szCs w:val="32"/>
          <w:highlight w:val="none"/>
          <w:u w:val="none"/>
        </w:rPr>
        <w:t>（一）持续加强政治建设</w:t>
      </w:r>
      <w:r>
        <w:rPr>
          <w:rFonts w:hint="eastAsia" w:ascii="宋体" w:hAnsi="宋体" w:eastAsia="方正楷体简体" w:cs="方正楷体简体"/>
          <w:sz w:val="32"/>
          <w:szCs w:val="32"/>
          <w:highlight w:val="none"/>
          <w:u w:val="none"/>
          <w:lang w:eastAsia="zh-CN"/>
        </w:rPr>
        <w:t>。</w:t>
      </w:r>
      <w:r>
        <w:rPr>
          <w:rFonts w:hint="eastAsia" w:ascii="宋体" w:hAnsi="宋体" w:eastAsia="方正仿宋简体" w:cs="方正仿宋简体"/>
          <w:sz w:val="32"/>
          <w:szCs w:val="32"/>
          <w:highlight w:val="none"/>
          <w:u w:val="none"/>
        </w:rPr>
        <w:t>深入学习</w:t>
      </w:r>
      <w:r>
        <w:rPr>
          <w:rFonts w:hint="eastAsia" w:ascii="宋体" w:hAnsi="宋体" w:cs="方正仿宋简体"/>
          <w:sz w:val="32"/>
          <w:szCs w:val="32"/>
          <w:highlight w:val="none"/>
          <w:u w:val="none"/>
          <w:lang w:eastAsia="zh-CN"/>
        </w:rPr>
        <w:t>贯彻习近平新时代</w:t>
      </w:r>
      <w:r>
        <w:rPr>
          <w:rFonts w:hint="eastAsia" w:ascii="宋体" w:hAnsi="宋体" w:eastAsia="方正仿宋简体" w:cs="方正仿宋简体"/>
          <w:sz w:val="32"/>
          <w:szCs w:val="32"/>
          <w:highlight w:val="none"/>
          <w:u w:val="none"/>
        </w:rPr>
        <w:t>中国特色社会主义思想和党的二十大精神，深刻领悟“两个确立”的决定性意义，增强“四个意识”、坚定“四个自信”、做到“两个维护”。</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auto"/>
        <w:rPr>
          <w:rFonts w:hint="eastAsia" w:ascii="宋体" w:hAnsi="宋体" w:eastAsia="方正仿宋简体" w:cs="方正仿宋简体"/>
          <w:sz w:val="32"/>
          <w:szCs w:val="32"/>
          <w:highlight w:val="none"/>
          <w:u w:val="none"/>
        </w:rPr>
      </w:pPr>
      <w:r>
        <w:rPr>
          <w:rFonts w:hint="eastAsia" w:ascii="宋体" w:hAnsi="宋体" w:eastAsia="方正楷体简体" w:cs="方正楷体简体"/>
          <w:sz w:val="32"/>
          <w:szCs w:val="32"/>
          <w:highlight w:val="none"/>
          <w:u w:val="none"/>
        </w:rPr>
        <w:t>（二）持续强化整改落实</w:t>
      </w:r>
      <w:r>
        <w:rPr>
          <w:rFonts w:hint="eastAsia" w:ascii="宋体" w:hAnsi="宋体" w:eastAsia="方正楷体简体" w:cs="方正楷体简体"/>
          <w:sz w:val="32"/>
          <w:szCs w:val="32"/>
          <w:highlight w:val="none"/>
          <w:u w:val="none"/>
          <w:lang w:eastAsia="zh-CN"/>
        </w:rPr>
        <w:t>。</w:t>
      </w:r>
      <w:r>
        <w:rPr>
          <w:rFonts w:hint="eastAsia" w:ascii="宋体" w:hAnsi="宋体" w:eastAsia="方正仿宋简体" w:cs="方正仿宋简体"/>
          <w:sz w:val="32"/>
          <w:szCs w:val="32"/>
          <w:highlight w:val="none"/>
          <w:u w:val="none"/>
        </w:rPr>
        <w:t>对已完成的整改任务，定期开展“回头看”，防止问题反弹回潮；对需要长期坚持的整改任务，紧盯不放，持续用力，确保取得实实在在的成效。同时，加强对整改成果的总结和运用，将整改成果转化为推动工作的强大动力。</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auto"/>
        <w:rPr>
          <w:rFonts w:hint="eastAsia" w:ascii="宋体" w:hAnsi="宋体" w:eastAsia="方正仿宋简体" w:cs="Times New Roman"/>
          <w:b w:val="0"/>
          <w:bCs w:val="0"/>
          <w:color w:val="000000"/>
          <w:kern w:val="2"/>
          <w:sz w:val="32"/>
          <w:szCs w:val="32"/>
          <w:highlight w:val="none"/>
          <w:lang w:val="en-US" w:eastAsia="zh-CN" w:bidi="ar-SA"/>
        </w:rPr>
      </w:pPr>
      <w:r>
        <w:rPr>
          <w:rFonts w:hint="eastAsia" w:ascii="宋体" w:hAnsi="宋体" w:eastAsia="方正楷体简体" w:cs="方正楷体简体"/>
          <w:sz w:val="32"/>
          <w:szCs w:val="32"/>
          <w:highlight w:val="none"/>
          <w:u w:val="none"/>
        </w:rPr>
        <w:t>（三）持续完善长效机制</w:t>
      </w:r>
      <w:r>
        <w:rPr>
          <w:rFonts w:hint="eastAsia" w:ascii="宋体" w:hAnsi="宋体" w:eastAsia="方正楷体简体" w:cs="方正楷体简体"/>
          <w:sz w:val="32"/>
          <w:szCs w:val="32"/>
          <w:highlight w:val="none"/>
          <w:u w:val="none"/>
          <w:lang w:eastAsia="zh-CN"/>
        </w:rPr>
        <w:t>。</w:t>
      </w:r>
      <w:r>
        <w:rPr>
          <w:rFonts w:hint="eastAsia" w:ascii="宋体" w:hAnsi="宋体" w:eastAsia="方正仿宋简体" w:cs="方正仿宋简体"/>
          <w:sz w:val="32"/>
          <w:szCs w:val="32"/>
          <w:highlight w:val="none"/>
          <w:u w:val="none"/>
        </w:rPr>
        <w:t>进一步建立健全各项规章制度，加强对制度执行情况的监督检查，确保制度真正落地生根。坚持用制度管人、管事、管权，形成靠制度规范、按制度办事、用制度管人的长效机制，为推动各项工作高质量发展提供有力保障。</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0" w:firstLineChars="200"/>
        <w:jc w:val="right"/>
        <w:textAlignment w:val="auto"/>
        <w:rPr>
          <w:rFonts w:hint="eastAsia" w:ascii="宋体" w:hAnsi="宋体" w:eastAsia="方正仿宋简体" w:cs="Times New Roman"/>
          <w:b w:val="0"/>
          <w:bCs w:val="0"/>
          <w:color w:val="000000"/>
          <w:kern w:val="2"/>
          <w:sz w:val="32"/>
          <w:szCs w:val="32"/>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0" w:firstLineChars="200"/>
        <w:jc w:val="right"/>
        <w:textAlignment w:val="auto"/>
        <w:rPr>
          <w:rFonts w:hint="eastAsia" w:ascii="宋体" w:hAnsi="宋体" w:eastAsia="方正仿宋简体" w:cs="Times New Roman"/>
          <w:b w:val="0"/>
          <w:bCs w:val="0"/>
          <w:color w:val="000000"/>
          <w:kern w:val="2"/>
          <w:sz w:val="32"/>
          <w:szCs w:val="32"/>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0" w:firstLineChars="200"/>
        <w:jc w:val="right"/>
        <w:textAlignment w:val="auto"/>
        <w:rPr>
          <w:rFonts w:hint="eastAsia" w:ascii="宋体" w:hAnsi="宋体" w:eastAsia="方正仿宋简体" w:cs="Times New Roman"/>
          <w:b w:val="0"/>
          <w:bCs w:val="0"/>
          <w:color w:val="000000"/>
          <w:kern w:val="2"/>
          <w:sz w:val="32"/>
          <w:szCs w:val="32"/>
          <w:highlight w:val="none"/>
          <w:lang w:val="en-US" w:eastAsia="zh-CN" w:bidi="ar-SA"/>
        </w:rPr>
      </w:pPr>
      <w:r>
        <w:rPr>
          <w:rFonts w:hint="eastAsia" w:ascii="宋体" w:hAnsi="宋体" w:eastAsia="方正仿宋简体" w:cs="Times New Roman"/>
          <w:b w:val="0"/>
          <w:bCs w:val="0"/>
          <w:color w:val="000000"/>
          <w:kern w:val="2"/>
          <w:sz w:val="32"/>
          <w:szCs w:val="32"/>
          <w:highlight w:val="none"/>
          <w:lang w:val="en-US" w:eastAsia="zh-CN" w:bidi="ar-SA"/>
        </w:rPr>
        <w:t>中共杉阳镇阿海寨村总支部委员会</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0" w:firstLineChars="200"/>
        <w:jc w:val="center"/>
        <w:textAlignment w:val="auto"/>
        <w:rPr>
          <w:rFonts w:hint="eastAsia" w:ascii="宋体" w:hAnsi="宋体" w:eastAsia="方正仿宋简体" w:cs="Times New Roman"/>
          <w:b w:val="0"/>
          <w:bCs w:val="0"/>
          <w:color w:val="000000"/>
          <w:kern w:val="2"/>
          <w:sz w:val="32"/>
          <w:szCs w:val="32"/>
          <w:highlight w:val="none"/>
          <w:lang w:val="en-US" w:eastAsia="zh-CN" w:bidi="ar-SA"/>
        </w:rPr>
      </w:pPr>
      <w:r>
        <w:rPr>
          <w:rFonts w:hint="eastAsia" w:ascii="宋体" w:hAnsi="宋体" w:eastAsia="方正仿宋简体" w:cs="Times New Roman"/>
          <w:b w:val="0"/>
          <w:bCs w:val="0"/>
          <w:color w:val="000000"/>
          <w:kern w:val="2"/>
          <w:sz w:val="32"/>
          <w:szCs w:val="32"/>
          <w:highlight w:val="none"/>
          <w:lang w:val="en-US" w:eastAsia="zh-CN" w:bidi="ar-SA"/>
        </w:rPr>
        <w:t xml:space="preserve">                    2025年</w:t>
      </w:r>
      <w:r>
        <w:rPr>
          <w:rFonts w:hint="eastAsia" w:ascii="宋体" w:hAnsi="宋体" w:cs="Times New Roman"/>
          <w:b w:val="0"/>
          <w:bCs w:val="0"/>
          <w:color w:val="000000"/>
          <w:kern w:val="2"/>
          <w:sz w:val="32"/>
          <w:szCs w:val="32"/>
          <w:highlight w:val="none"/>
          <w:lang w:val="en-US" w:eastAsia="zh-CN" w:bidi="ar-SA"/>
        </w:rPr>
        <w:t>3</w:t>
      </w:r>
      <w:r>
        <w:rPr>
          <w:rFonts w:hint="eastAsia" w:ascii="宋体" w:hAnsi="宋体" w:eastAsia="方正仿宋简体" w:cs="Times New Roman"/>
          <w:b w:val="0"/>
          <w:bCs w:val="0"/>
          <w:color w:val="000000"/>
          <w:kern w:val="2"/>
          <w:sz w:val="32"/>
          <w:szCs w:val="32"/>
          <w:highlight w:val="none"/>
          <w:lang w:val="en-US" w:eastAsia="zh-CN" w:bidi="ar-SA"/>
        </w:rPr>
        <w:t>月</w:t>
      </w:r>
      <w:r>
        <w:rPr>
          <w:rFonts w:hint="eastAsia" w:ascii="宋体" w:hAnsi="宋体" w:cs="Times New Roman"/>
          <w:b w:val="0"/>
          <w:bCs w:val="0"/>
          <w:color w:val="000000"/>
          <w:kern w:val="2"/>
          <w:sz w:val="32"/>
          <w:szCs w:val="32"/>
          <w:highlight w:val="none"/>
          <w:lang w:val="en-US" w:eastAsia="zh-CN" w:bidi="ar-SA"/>
        </w:rPr>
        <w:t>2</w:t>
      </w:r>
      <w:r>
        <w:rPr>
          <w:rFonts w:hint="eastAsia" w:ascii="宋体" w:hAnsi="宋体" w:eastAsia="方正仿宋简体" w:cs="Times New Roman"/>
          <w:b w:val="0"/>
          <w:bCs w:val="0"/>
          <w:color w:val="000000"/>
          <w:kern w:val="2"/>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方正小标宋简体" w:cs="方正小标宋简体"/>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ascii="宋体" w:hAnsi="宋体" w:eastAsia="方正仿宋简体" w:cs="方正仿宋简体"/>
          <w:sz w:val="28"/>
          <w:szCs w:val="28"/>
          <w:lang w:eastAsia="zh-CN"/>
        </w:rPr>
      </w:pPr>
    </w:p>
    <w:sectPr>
      <w:footerReference r:id="rId3" w:type="default"/>
      <w:pgSz w:w="11906" w:h="16838"/>
      <w:pgMar w:top="1984"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hint="eastAsia" w:ascii="宋体" w:hAnsi="宋体" w:eastAsia="宋体"/>
                              <w:sz w:val="28"/>
                              <w:lang w:val="en-US" w:eastAsia="zh-CN"/>
                            </w:rPr>
                            <w:t xml:space="preserve">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nJNw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5"/>
                      <w:rPr>
                        <w:rFonts w:ascii="宋体" w:hAnsi="宋体" w:eastAsia="宋体"/>
                        <w:sz w:val="28"/>
                      </w:rPr>
                    </w:pPr>
                    <w:r>
                      <w:rPr>
                        <w:rFonts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hint="eastAsia" w:ascii="宋体" w:hAnsi="宋体" w:eastAsia="宋体"/>
                        <w:sz w:val="28"/>
                        <w:lang w:val="en-US" w:eastAsia="zh-CN"/>
                      </w:rPr>
                      <w:t xml:space="preserve">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879B7"/>
    <w:rsid w:val="00490B57"/>
    <w:rsid w:val="005574FC"/>
    <w:rsid w:val="00876D3A"/>
    <w:rsid w:val="00D648A4"/>
    <w:rsid w:val="00F9432B"/>
    <w:rsid w:val="043D6C25"/>
    <w:rsid w:val="0508593E"/>
    <w:rsid w:val="07CE0D41"/>
    <w:rsid w:val="0BAA702F"/>
    <w:rsid w:val="0BB53D16"/>
    <w:rsid w:val="0BBD65F0"/>
    <w:rsid w:val="0CE75980"/>
    <w:rsid w:val="0E0E4C97"/>
    <w:rsid w:val="126058A6"/>
    <w:rsid w:val="12CA5B28"/>
    <w:rsid w:val="16161084"/>
    <w:rsid w:val="171E4694"/>
    <w:rsid w:val="18EE0096"/>
    <w:rsid w:val="197A5D5B"/>
    <w:rsid w:val="19F65454"/>
    <w:rsid w:val="1AF67645"/>
    <w:rsid w:val="1C085539"/>
    <w:rsid w:val="1D306ECF"/>
    <w:rsid w:val="2130749E"/>
    <w:rsid w:val="231E77CA"/>
    <w:rsid w:val="27E17743"/>
    <w:rsid w:val="29770DFC"/>
    <w:rsid w:val="29FD45DD"/>
    <w:rsid w:val="2AE35581"/>
    <w:rsid w:val="2B9D103D"/>
    <w:rsid w:val="2C7E37A4"/>
    <w:rsid w:val="2D583D5F"/>
    <w:rsid w:val="308B0B94"/>
    <w:rsid w:val="310B75DF"/>
    <w:rsid w:val="316E7EC3"/>
    <w:rsid w:val="339E007A"/>
    <w:rsid w:val="346568DC"/>
    <w:rsid w:val="38CE1005"/>
    <w:rsid w:val="38F508E9"/>
    <w:rsid w:val="3A7A797D"/>
    <w:rsid w:val="3B6C511E"/>
    <w:rsid w:val="3C4E2A76"/>
    <w:rsid w:val="3C9F32D2"/>
    <w:rsid w:val="3D94095C"/>
    <w:rsid w:val="40A62E81"/>
    <w:rsid w:val="40C1415E"/>
    <w:rsid w:val="40CE4D5C"/>
    <w:rsid w:val="436F39FE"/>
    <w:rsid w:val="43D23F8D"/>
    <w:rsid w:val="43E066A9"/>
    <w:rsid w:val="44314E59"/>
    <w:rsid w:val="45130900"/>
    <w:rsid w:val="47737835"/>
    <w:rsid w:val="488E4926"/>
    <w:rsid w:val="49872A8A"/>
    <w:rsid w:val="49C8247A"/>
    <w:rsid w:val="49CD0BFA"/>
    <w:rsid w:val="4AA85A47"/>
    <w:rsid w:val="4B4D3182"/>
    <w:rsid w:val="4B791B00"/>
    <w:rsid w:val="4C1879B7"/>
    <w:rsid w:val="4F6D72BB"/>
    <w:rsid w:val="50BB64D4"/>
    <w:rsid w:val="50C23D07"/>
    <w:rsid w:val="51850890"/>
    <w:rsid w:val="526D37FE"/>
    <w:rsid w:val="55AD2BE5"/>
    <w:rsid w:val="58A81A34"/>
    <w:rsid w:val="5943350B"/>
    <w:rsid w:val="5A382944"/>
    <w:rsid w:val="5AC71F19"/>
    <w:rsid w:val="5E6261E1"/>
    <w:rsid w:val="5F6B5569"/>
    <w:rsid w:val="62F256DD"/>
    <w:rsid w:val="631C1330"/>
    <w:rsid w:val="639365CC"/>
    <w:rsid w:val="651A10A0"/>
    <w:rsid w:val="654F4FE5"/>
    <w:rsid w:val="65AE4402"/>
    <w:rsid w:val="68364B21"/>
    <w:rsid w:val="69F56DE7"/>
    <w:rsid w:val="700C2451"/>
    <w:rsid w:val="70A434FD"/>
    <w:rsid w:val="72655E48"/>
    <w:rsid w:val="727A5D97"/>
    <w:rsid w:val="74514522"/>
    <w:rsid w:val="75F96FD3"/>
    <w:rsid w:val="76524935"/>
    <w:rsid w:val="77417FDF"/>
    <w:rsid w:val="7A8F6158"/>
    <w:rsid w:val="7C511B70"/>
    <w:rsid w:val="7D0A41BC"/>
    <w:rsid w:val="7D8A2C07"/>
    <w:rsid w:val="7DCF4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paragraph" w:styleId="2">
    <w:name w:val="heading 1"/>
    <w:basedOn w:val="1"/>
    <w:next w:val="1"/>
    <w:qFormat/>
    <w:uiPriority w:val="0"/>
    <w:pPr>
      <w:keepNext/>
      <w:keepLines/>
      <w:spacing w:line="576" w:lineRule="auto"/>
      <w:jc w:val="center"/>
      <w:outlineLvl w:val="0"/>
    </w:pPr>
    <w:rPr>
      <w:rFonts w:eastAsia="方正小标宋简体"/>
      <w:b/>
      <w:kern w:val="44"/>
      <w:sz w:val="44"/>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200" w:firstLineChars="200"/>
    </w:pPr>
    <w:rPr>
      <w:rFonts w:ascii="宋体" w:hAnsi="宋体" w:cs="宋体"/>
      <w:sz w:val="28"/>
      <w:szCs w:val="28"/>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qFormat/>
    <w:uiPriority w:val="0"/>
  </w:style>
  <w:style w:type="paragraph" w:customStyle="1" w:styleId="11">
    <w:name w:val="Normal Indent"/>
    <w:basedOn w:val="1"/>
    <w:qFormat/>
    <w:uiPriority w:val="0"/>
    <w:pPr>
      <w:ind w:firstLine="420" w:firstLineChars="200"/>
    </w:pPr>
    <w:rPr>
      <w:rFonts w:eastAsia="方正仿宋简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16293</Words>
  <Characters>16628</Characters>
  <Lines>0</Lines>
  <Paragraphs>0</Paragraphs>
  <TotalTime>3</TotalTime>
  <ScaleCrop>false</ScaleCrop>
  <LinksUpToDate>false</LinksUpToDate>
  <CharactersWithSpaces>16711</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2025-01-23T07:22:00Z</dcterms:created>
  <dc:creator>仰，望</dc:creator>
  <cp:lastModifiedBy>穆应林</cp:lastModifiedBy>
  <cp:lastPrinted>2025-01-24T03:09:00Z</cp:lastPrinted>
  <dcterms:modified xsi:type="dcterms:W3CDTF">2025-03-13T01:19:33Z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5AFA6E1D70CB422C81E8A2F9C4783F6F_13</vt:lpwstr>
  </property>
  <property fmtid="{D5CDD505-2E9C-101B-9397-08002B2CF9AE}" pid="4" name="KSOTemplateDocerSaveRecord">
    <vt:lpwstr>eyJoZGlkIjoiZTU4YTQ0NjUzMDAxZGE2YTJkNmEwNzhhNWVjMzMxYWQifQ==</vt:lpwstr>
  </property>
</Properties>
</file>